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072" w:rsidRPr="003F1072" w:rsidRDefault="00351CA2" w:rsidP="00351C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3F1072">
        <w:rPr>
          <w:rFonts w:ascii="Times New Roman" w:eastAsia="Times New Roman" w:hAnsi="Times New Roman"/>
          <w:sz w:val="28"/>
          <w:szCs w:val="28"/>
          <w:lang w:eastAsia="ru-RU"/>
        </w:rPr>
        <w:t xml:space="preserve">ОБОБЩЕННАЯ ИНФОРМАЦИЯ </w:t>
      </w:r>
    </w:p>
    <w:p w:rsidR="003F1072" w:rsidRPr="003F1072" w:rsidRDefault="003F1072" w:rsidP="00351C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072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исполнении (ненадлежащем исполнении) лицами, замещающими муниципальные должности</w:t>
      </w:r>
    </w:p>
    <w:p w:rsidR="00351CA2" w:rsidRDefault="003F1072" w:rsidP="003F10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072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депутата представительного органа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r w:rsidRPr="003F1072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обязанности представить сведения о доходах, расходах, об имуществе и обязательствах имущественного характера </w:t>
      </w:r>
      <w:r w:rsidR="005072CA">
        <w:rPr>
          <w:rFonts w:ascii="Times New Roman" w:eastAsia="Times New Roman" w:hAnsi="Times New Roman"/>
          <w:sz w:val="28"/>
          <w:szCs w:val="28"/>
          <w:lang w:eastAsia="ru-RU"/>
        </w:rPr>
        <w:t>за 2024</w:t>
      </w:r>
      <w:r w:rsidR="004B774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091550" w:rsidRPr="003F1072" w:rsidRDefault="00091550" w:rsidP="003F10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244"/>
        <w:gridCol w:w="1701"/>
        <w:gridCol w:w="1984"/>
        <w:gridCol w:w="4253"/>
        <w:gridCol w:w="4952"/>
      </w:tblGrid>
      <w:tr w:rsidR="002C5DA0" w:rsidRPr="00091550" w:rsidTr="002C5DA0">
        <w:tc>
          <w:tcPr>
            <w:tcW w:w="2244" w:type="dxa"/>
          </w:tcPr>
          <w:p w:rsidR="002C5DA0" w:rsidRPr="0027730D" w:rsidRDefault="002C5DA0" w:rsidP="005C5C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7730D">
              <w:rPr>
                <w:rFonts w:ascii="Times New Roman" w:hAnsi="Times New Roman"/>
                <w:sz w:val="20"/>
                <w:szCs w:val="20"/>
              </w:rPr>
              <w:t>аименование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представительного органа муниципального образования </w:t>
            </w:r>
          </w:p>
        </w:tc>
        <w:tc>
          <w:tcPr>
            <w:tcW w:w="1701" w:type="dxa"/>
          </w:tcPr>
          <w:p w:rsidR="002C5DA0" w:rsidRDefault="002C5DA0" w:rsidP="004B7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730D">
              <w:rPr>
                <w:rFonts w:ascii="Times New Roman" w:hAnsi="Times New Roman"/>
                <w:sz w:val="20"/>
                <w:szCs w:val="20"/>
              </w:rPr>
              <w:t>Общее количество депутатов</w:t>
            </w:r>
          </w:p>
          <w:p w:rsidR="002C5DA0" w:rsidRPr="0027730D" w:rsidRDefault="002C5DA0" w:rsidP="004B7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(на отчетный период)</w:t>
            </w:r>
          </w:p>
        </w:tc>
        <w:tc>
          <w:tcPr>
            <w:tcW w:w="1984" w:type="dxa"/>
          </w:tcPr>
          <w:p w:rsidR="002C5DA0" w:rsidRDefault="002C5DA0" w:rsidP="00655F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730D">
              <w:rPr>
                <w:rFonts w:ascii="Times New Roman" w:hAnsi="Times New Roman"/>
                <w:sz w:val="20"/>
                <w:szCs w:val="20"/>
              </w:rPr>
              <w:t xml:space="preserve">Количество депутатов, представивших сведения о доходах, расходах, </w:t>
            </w:r>
          </w:p>
          <w:p w:rsidR="002C5DA0" w:rsidRDefault="002C5DA0" w:rsidP="00655F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730D">
              <w:rPr>
                <w:rFonts w:ascii="Times New Roman" w:hAnsi="Times New Roman"/>
                <w:sz w:val="20"/>
                <w:szCs w:val="20"/>
              </w:rPr>
              <w:t xml:space="preserve">об имуществе </w:t>
            </w:r>
          </w:p>
          <w:p w:rsidR="002C5DA0" w:rsidRPr="0027730D" w:rsidRDefault="002C5DA0" w:rsidP="00655F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730D">
              <w:rPr>
                <w:rFonts w:ascii="Times New Roman" w:hAnsi="Times New Roman"/>
                <w:sz w:val="20"/>
                <w:szCs w:val="20"/>
              </w:rPr>
              <w:t>и обязательствах имущественного характера</w:t>
            </w:r>
          </w:p>
        </w:tc>
        <w:tc>
          <w:tcPr>
            <w:tcW w:w="4253" w:type="dxa"/>
          </w:tcPr>
          <w:p w:rsidR="002C5DA0" w:rsidRPr="004B7746" w:rsidRDefault="002C5DA0" w:rsidP="002C5DA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7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депут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атов, представивших уведомление в соответствии</w:t>
            </w:r>
            <w:r w:rsidRPr="004B77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B7746">
              <w:rPr>
                <w:rFonts w:ascii="Times New Roman" w:hAnsi="Times New Roman"/>
                <w:sz w:val="20"/>
                <w:szCs w:val="20"/>
              </w:rPr>
              <w:t>с законом Смоленской области от 25 октября 2017 года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 106-з «О представлении в Смоленской области</w:t>
            </w:r>
            <w:r w:rsidRPr="004B77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7746">
              <w:rPr>
                <w:rStyle w:val="a4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гражданами,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Pr="004B7746">
              <w:rPr>
                <w:rStyle w:val="a4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 претендующими на замещение муниципальной должности, должности Главы Администрации муниципального образования по контракту, и лицами, замещающими муниципальные должности, должности глав администраций муниципальных образований по контракту, сведений о своих доходах, расходах, об имуществе и 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детей»</w:t>
            </w:r>
          </w:p>
        </w:tc>
        <w:tc>
          <w:tcPr>
            <w:tcW w:w="4952" w:type="dxa"/>
          </w:tcPr>
          <w:p w:rsidR="002C5DA0" w:rsidRPr="0027730D" w:rsidRDefault="002C5DA0" w:rsidP="00655F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7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лиц, не представивших</w:t>
            </w:r>
            <w:r w:rsidRPr="0027730D">
              <w:rPr>
                <w:rFonts w:ascii="Times New Roman" w:hAnsi="Times New Roman"/>
                <w:sz w:val="20"/>
                <w:szCs w:val="20"/>
              </w:rPr>
              <w:t xml:space="preserve"> сведения о доходах, расходах, об имуществе и обязательствах  имущественного характера либо уведомление,</w:t>
            </w:r>
            <w:r w:rsidRPr="00277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соответствии</w:t>
            </w:r>
            <w:r w:rsidRPr="004B77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B7746">
              <w:rPr>
                <w:rFonts w:ascii="Times New Roman" w:hAnsi="Times New Roman"/>
                <w:sz w:val="20"/>
                <w:szCs w:val="20"/>
              </w:rPr>
              <w:t xml:space="preserve">с законом Смоленской области от 25 октября 2017 года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 106-з «О 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п</w:t>
            </w:r>
            <w:r w:rsidRPr="004B7746">
              <w:rPr>
                <w:rStyle w:val="a4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редставлении 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Pr="004B7746">
              <w:rPr>
                <w:rStyle w:val="a4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в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Pr="004B7746">
              <w:rPr>
                <w:rStyle w:val="a4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 Смоленской 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Pr="004B7746">
              <w:rPr>
                <w:rStyle w:val="a4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области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Pr="004B7746">
              <w:rPr>
                <w:rStyle w:val="a4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гражданами,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Pr="004B7746">
              <w:rPr>
                <w:rStyle w:val="a4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 претендующими на замещение муниципальной должности, должности Главы Администрации муниципального образования по контракту, и лицами, замещающими муниципальные должности, должности глав администраций муниципальных образований по контракту, сведений о своих доходах, расходах, об имуществе и 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детей»</w:t>
            </w:r>
          </w:p>
        </w:tc>
      </w:tr>
      <w:tr w:rsidR="002C5DA0" w:rsidRPr="00BC38EF" w:rsidTr="002C5DA0">
        <w:tc>
          <w:tcPr>
            <w:tcW w:w="2244" w:type="dxa"/>
          </w:tcPr>
          <w:p w:rsidR="002C5DA0" w:rsidRPr="00BC38EF" w:rsidRDefault="005072CA" w:rsidP="004B77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Духовщинский окружно</w:t>
            </w:r>
            <w:r w:rsidR="00CA5152">
              <w:rPr>
                <w:rFonts w:ascii="Times New Roman" w:hAnsi="Times New Roman"/>
                <w:sz w:val="20"/>
                <w:szCs w:val="20"/>
              </w:rPr>
              <w:t>й Совет депутатов</w:t>
            </w:r>
          </w:p>
        </w:tc>
        <w:tc>
          <w:tcPr>
            <w:tcW w:w="1701" w:type="dxa"/>
          </w:tcPr>
          <w:p w:rsidR="002C5DA0" w:rsidRDefault="002C5DA0" w:rsidP="00BC38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5DA0" w:rsidRPr="00BC38EF" w:rsidRDefault="005072CA" w:rsidP="00BC38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</w:tcPr>
          <w:p w:rsidR="002C5DA0" w:rsidRDefault="002C5DA0" w:rsidP="00BC38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5DA0" w:rsidRPr="00BC38EF" w:rsidRDefault="005072CA" w:rsidP="00BC38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3" w:type="dxa"/>
          </w:tcPr>
          <w:p w:rsidR="002C5DA0" w:rsidRDefault="002C5DA0" w:rsidP="004B7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5DA0" w:rsidRPr="00BC38EF" w:rsidRDefault="005072CA" w:rsidP="004B7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952" w:type="dxa"/>
          </w:tcPr>
          <w:p w:rsidR="002C5DA0" w:rsidRDefault="002C5DA0" w:rsidP="00BC38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5DA0" w:rsidRPr="00BC38EF" w:rsidRDefault="002C5DA0" w:rsidP="00BC38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351CA2" w:rsidRDefault="00351CA2"/>
    <w:sectPr w:rsidR="00351CA2" w:rsidSect="00351C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49"/>
    <w:rsid w:val="00015E0E"/>
    <w:rsid w:val="00091550"/>
    <w:rsid w:val="0027730D"/>
    <w:rsid w:val="002C5DA0"/>
    <w:rsid w:val="0032794F"/>
    <w:rsid w:val="00351CA2"/>
    <w:rsid w:val="003E69B4"/>
    <w:rsid w:val="003F1072"/>
    <w:rsid w:val="004B4349"/>
    <w:rsid w:val="004B7746"/>
    <w:rsid w:val="005072CA"/>
    <w:rsid w:val="005C3F10"/>
    <w:rsid w:val="005C4E61"/>
    <w:rsid w:val="005C5CAC"/>
    <w:rsid w:val="005D67F4"/>
    <w:rsid w:val="00655FAD"/>
    <w:rsid w:val="006B351A"/>
    <w:rsid w:val="00725A74"/>
    <w:rsid w:val="007A729E"/>
    <w:rsid w:val="007D401A"/>
    <w:rsid w:val="008A1A82"/>
    <w:rsid w:val="00960852"/>
    <w:rsid w:val="009C2993"/>
    <w:rsid w:val="00A2507A"/>
    <w:rsid w:val="00AA29EB"/>
    <w:rsid w:val="00AC11DA"/>
    <w:rsid w:val="00BB1F3E"/>
    <w:rsid w:val="00BB407E"/>
    <w:rsid w:val="00BC38EF"/>
    <w:rsid w:val="00BE3641"/>
    <w:rsid w:val="00BF4BBC"/>
    <w:rsid w:val="00C03C62"/>
    <w:rsid w:val="00C346CC"/>
    <w:rsid w:val="00C570CC"/>
    <w:rsid w:val="00CA5152"/>
    <w:rsid w:val="00CB51BF"/>
    <w:rsid w:val="00D129A4"/>
    <w:rsid w:val="00D67FC6"/>
    <w:rsid w:val="00D90312"/>
    <w:rsid w:val="00EE1754"/>
    <w:rsid w:val="00F3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D4310-8020-4DD3-8E4E-B18AEB3C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C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B77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DD901-FF62-441D-BE0F-5EFD01E8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Галина Михайловна</dc:creator>
  <cp:lastModifiedBy>Нелли Валерьевна Котова</cp:lastModifiedBy>
  <cp:revision>2</cp:revision>
  <dcterms:created xsi:type="dcterms:W3CDTF">2025-05-26T07:41:00Z</dcterms:created>
  <dcterms:modified xsi:type="dcterms:W3CDTF">2025-05-26T07:41:00Z</dcterms:modified>
</cp:coreProperties>
</file>