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A10F4" w14:textId="77777777" w:rsidR="006B290F" w:rsidRDefault="006B290F">
      <w:pPr>
        <w:pStyle w:val="ConsPlusNormal"/>
        <w:jc w:val="both"/>
        <w:outlineLvl w:val="0"/>
      </w:pPr>
    </w:p>
    <w:p w14:paraId="1EA91B3D" w14:textId="77777777" w:rsidR="006B290F" w:rsidRPr="00EC681C" w:rsidRDefault="006B290F">
      <w:pPr>
        <w:pStyle w:val="ConsPlusTitle"/>
        <w:jc w:val="center"/>
        <w:outlineLvl w:val="0"/>
        <w:rPr>
          <w:rFonts w:ascii="Times New Roman" w:hAnsi="Times New Roman" w:cs="Times New Roman"/>
        </w:rPr>
      </w:pPr>
      <w:r w:rsidRPr="00EC681C">
        <w:rPr>
          <w:rFonts w:ascii="Times New Roman" w:hAnsi="Times New Roman" w:cs="Times New Roman"/>
        </w:rPr>
        <w:t>АДМИНИСТРАЦИЯ СМОЛЕНСКОЙ ОБЛАСТИ</w:t>
      </w:r>
    </w:p>
    <w:p w14:paraId="5886A848" w14:textId="77777777" w:rsidR="006B290F" w:rsidRPr="00EC681C" w:rsidRDefault="006B290F">
      <w:pPr>
        <w:pStyle w:val="ConsPlusTitle"/>
        <w:jc w:val="center"/>
        <w:rPr>
          <w:rFonts w:ascii="Times New Roman" w:hAnsi="Times New Roman" w:cs="Times New Roman"/>
        </w:rPr>
      </w:pPr>
    </w:p>
    <w:p w14:paraId="40F2CA0B" w14:textId="77777777" w:rsidR="006B290F" w:rsidRPr="00EC681C" w:rsidRDefault="006B290F">
      <w:pPr>
        <w:pStyle w:val="ConsPlusTitle"/>
        <w:jc w:val="center"/>
        <w:rPr>
          <w:rFonts w:ascii="Times New Roman" w:hAnsi="Times New Roman" w:cs="Times New Roman"/>
        </w:rPr>
      </w:pPr>
      <w:r w:rsidRPr="00EC681C">
        <w:rPr>
          <w:rFonts w:ascii="Times New Roman" w:hAnsi="Times New Roman" w:cs="Times New Roman"/>
        </w:rPr>
        <w:t>РАСПОРЯЖЕНИЕ</w:t>
      </w:r>
    </w:p>
    <w:p w14:paraId="3D3DD373" w14:textId="77777777" w:rsidR="006B290F" w:rsidRPr="00EC681C" w:rsidRDefault="006B290F">
      <w:pPr>
        <w:pStyle w:val="ConsPlusTitle"/>
        <w:jc w:val="center"/>
        <w:rPr>
          <w:rFonts w:ascii="Times New Roman" w:hAnsi="Times New Roman" w:cs="Times New Roman"/>
        </w:rPr>
      </w:pPr>
      <w:r w:rsidRPr="00EC681C">
        <w:rPr>
          <w:rFonts w:ascii="Times New Roman" w:hAnsi="Times New Roman" w:cs="Times New Roman"/>
        </w:rPr>
        <w:t>от 28 июня 2018 г. N 810-р/</w:t>
      </w:r>
      <w:proofErr w:type="spellStart"/>
      <w:r w:rsidRPr="00EC681C">
        <w:rPr>
          <w:rFonts w:ascii="Times New Roman" w:hAnsi="Times New Roman" w:cs="Times New Roman"/>
        </w:rPr>
        <w:t>адм</w:t>
      </w:r>
      <w:proofErr w:type="spellEnd"/>
    </w:p>
    <w:p w14:paraId="07E5B940" w14:textId="77777777" w:rsidR="006B290F" w:rsidRPr="00EC681C" w:rsidRDefault="006B290F">
      <w:pPr>
        <w:pStyle w:val="ConsPlusTitle"/>
        <w:jc w:val="center"/>
        <w:rPr>
          <w:rFonts w:ascii="Times New Roman" w:hAnsi="Times New Roman" w:cs="Times New Roman"/>
        </w:rPr>
      </w:pPr>
    </w:p>
    <w:p w14:paraId="130070E5" w14:textId="77777777" w:rsidR="006B290F" w:rsidRPr="00EC681C" w:rsidRDefault="006B290F">
      <w:pPr>
        <w:pStyle w:val="ConsPlusTitle"/>
        <w:jc w:val="center"/>
        <w:rPr>
          <w:rFonts w:ascii="Times New Roman" w:hAnsi="Times New Roman" w:cs="Times New Roman"/>
        </w:rPr>
      </w:pPr>
      <w:r w:rsidRPr="00EC681C">
        <w:rPr>
          <w:rFonts w:ascii="Times New Roman" w:hAnsi="Times New Roman" w:cs="Times New Roman"/>
        </w:rPr>
        <w:t>ОБ УЧРЕЖДЕНИИ ЕЖЕГОДНОГО ОБЛАСТНОГО КОНКУРСА</w:t>
      </w:r>
    </w:p>
    <w:p w14:paraId="12F7ADDA" w14:textId="77777777" w:rsidR="006B290F" w:rsidRPr="00EC681C" w:rsidRDefault="006B290F">
      <w:pPr>
        <w:pStyle w:val="ConsPlusTitle"/>
        <w:jc w:val="center"/>
        <w:rPr>
          <w:rFonts w:ascii="Times New Roman" w:hAnsi="Times New Roman" w:cs="Times New Roman"/>
        </w:rPr>
      </w:pPr>
      <w:r w:rsidRPr="00EC681C">
        <w:rPr>
          <w:rFonts w:ascii="Times New Roman" w:hAnsi="Times New Roman" w:cs="Times New Roman"/>
        </w:rPr>
        <w:t>"ЛУЧШИЙ НАРОДНЫЙ ДРУЖИННИК"</w:t>
      </w:r>
    </w:p>
    <w:p w14:paraId="42D54190" w14:textId="77777777" w:rsidR="006B290F" w:rsidRPr="00EC681C" w:rsidRDefault="006B29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81C" w:rsidRPr="00EC681C" w14:paraId="5802126A" w14:textId="77777777">
        <w:tc>
          <w:tcPr>
            <w:tcW w:w="60" w:type="dxa"/>
            <w:tcBorders>
              <w:top w:val="nil"/>
              <w:left w:val="nil"/>
              <w:bottom w:val="nil"/>
              <w:right w:val="nil"/>
            </w:tcBorders>
            <w:shd w:val="clear" w:color="auto" w:fill="CED3F1"/>
            <w:tcMar>
              <w:top w:w="0" w:type="dxa"/>
              <w:left w:w="0" w:type="dxa"/>
              <w:bottom w:w="0" w:type="dxa"/>
              <w:right w:w="0" w:type="dxa"/>
            </w:tcMar>
          </w:tcPr>
          <w:p w14:paraId="0A410217" w14:textId="77777777" w:rsidR="006B290F" w:rsidRPr="00EC681C" w:rsidRDefault="006B29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AF9D87C" w14:textId="77777777" w:rsidR="006B290F" w:rsidRPr="00EC681C" w:rsidRDefault="006B29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DF30CB9"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Список изменяющих документов</w:t>
            </w:r>
          </w:p>
          <w:p w14:paraId="503C02D4"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(в ред. распоряжений Администрации Смоленской области</w:t>
            </w:r>
          </w:p>
          <w:p w14:paraId="29454EE4"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от 07.08.2019 </w:t>
            </w:r>
            <w:hyperlink r:id="rId4">
              <w:r w:rsidRPr="00EC681C">
                <w:rPr>
                  <w:rFonts w:ascii="Times New Roman" w:hAnsi="Times New Roman" w:cs="Times New Roman"/>
                </w:rPr>
                <w:t>N 1323-р/</w:t>
              </w:r>
              <w:proofErr w:type="spellStart"/>
              <w:r w:rsidRPr="00EC681C">
                <w:rPr>
                  <w:rFonts w:ascii="Times New Roman" w:hAnsi="Times New Roman" w:cs="Times New Roman"/>
                </w:rPr>
                <w:t>адм</w:t>
              </w:r>
              <w:proofErr w:type="spellEnd"/>
            </w:hyperlink>
            <w:r w:rsidRPr="00EC681C">
              <w:rPr>
                <w:rFonts w:ascii="Times New Roman" w:hAnsi="Times New Roman" w:cs="Times New Roman"/>
              </w:rPr>
              <w:t xml:space="preserve">, от 03.10.2022 </w:t>
            </w:r>
            <w:hyperlink r:id="rId5">
              <w:r w:rsidRPr="00EC681C">
                <w:rPr>
                  <w:rFonts w:ascii="Times New Roman" w:hAnsi="Times New Roman" w:cs="Times New Roman"/>
                </w:rPr>
                <w:t>N 1447-р/</w:t>
              </w:r>
              <w:proofErr w:type="spellStart"/>
              <w:r w:rsidRPr="00EC681C">
                <w:rPr>
                  <w:rFonts w:ascii="Times New Roman" w:hAnsi="Times New Roman" w:cs="Times New Roman"/>
                </w:rPr>
                <w:t>адм</w:t>
              </w:r>
              <w:proofErr w:type="spellEnd"/>
            </w:hyperlink>
            <w:r w:rsidRPr="00EC681C">
              <w:rPr>
                <w:rFonts w:ascii="Times New Roman" w:hAnsi="Times New Roman" w:cs="Times New Roman"/>
              </w:rPr>
              <w:t>,</w:t>
            </w:r>
          </w:p>
          <w:p w14:paraId="62F04C6E"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распоряжений Правительства Смоленской области</w:t>
            </w:r>
          </w:p>
          <w:p w14:paraId="37B0FC5E"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от 09.10.2024 </w:t>
            </w:r>
            <w:hyperlink r:id="rId6">
              <w:r w:rsidRPr="00EC681C">
                <w:rPr>
                  <w:rFonts w:ascii="Times New Roman" w:hAnsi="Times New Roman" w:cs="Times New Roman"/>
                </w:rPr>
                <w:t>N 1685-рп</w:t>
              </w:r>
            </w:hyperlink>
            <w:r w:rsidRPr="00EC681C">
              <w:rPr>
                <w:rFonts w:ascii="Times New Roman" w:hAnsi="Times New Roman" w:cs="Times New Roman"/>
              </w:rPr>
              <w:t xml:space="preserve">, от 23.09.2025 </w:t>
            </w:r>
            <w:hyperlink r:id="rId7">
              <w:r w:rsidRPr="00EC681C">
                <w:rPr>
                  <w:rFonts w:ascii="Times New Roman" w:hAnsi="Times New Roman" w:cs="Times New Roman"/>
                </w:rPr>
                <w:t>N 1278-рп</w:t>
              </w:r>
            </w:hyperlink>
            <w:r w:rsidRPr="00EC681C">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BCE64E9" w14:textId="77777777" w:rsidR="006B290F" w:rsidRPr="00EC681C" w:rsidRDefault="006B290F">
            <w:pPr>
              <w:pStyle w:val="ConsPlusNormal"/>
              <w:rPr>
                <w:rFonts w:ascii="Times New Roman" w:hAnsi="Times New Roman" w:cs="Times New Roman"/>
              </w:rPr>
            </w:pPr>
          </w:p>
        </w:tc>
      </w:tr>
    </w:tbl>
    <w:p w14:paraId="62894931" w14:textId="77777777" w:rsidR="006B290F" w:rsidRPr="00EC681C" w:rsidRDefault="006B290F">
      <w:pPr>
        <w:pStyle w:val="ConsPlusNormal"/>
        <w:jc w:val="both"/>
        <w:rPr>
          <w:rFonts w:ascii="Times New Roman" w:hAnsi="Times New Roman" w:cs="Times New Roman"/>
        </w:rPr>
      </w:pPr>
    </w:p>
    <w:p w14:paraId="47C9D117" w14:textId="77777777" w:rsidR="006B290F" w:rsidRPr="00EC681C" w:rsidRDefault="006B290F">
      <w:pPr>
        <w:pStyle w:val="ConsPlusNormal"/>
        <w:ind w:firstLine="540"/>
        <w:jc w:val="both"/>
        <w:rPr>
          <w:rFonts w:ascii="Times New Roman" w:hAnsi="Times New Roman" w:cs="Times New Roman"/>
        </w:rPr>
      </w:pPr>
      <w:r w:rsidRPr="00EC681C">
        <w:rPr>
          <w:rFonts w:ascii="Times New Roman" w:hAnsi="Times New Roman" w:cs="Times New Roman"/>
        </w:rPr>
        <w:t>В целях морального и материального стимулирования деятельности народных дружинников, активно участвующих в охране общественного порядка на территории Смоленской области:</w:t>
      </w:r>
    </w:p>
    <w:p w14:paraId="2467359A"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1. Учредить ежегодный областной конкурс "Лучший народный дружинник".</w:t>
      </w:r>
    </w:p>
    <w:p w14:paraId="26800B0C"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2. Утвердить прилагаемое </w:t>
      </w:r>
      <w:hyperlink w:anchor="P32">
        <w:r w:rsidRPr="00EC681C">
          <w:rPr>
            <w:rFonts w:ascii="Times New Roman" w:hAnsi="Times New Roman" w:cs="Times New Roman"/>
          </w:rPr>
          <w:t>Положение</w:t>
        </w:r>
      </w:hyperlink>
      <w:r w:rsidRPr="00EC681C">
        <w:rPr>
          <w:rFonts w:ascii="Times New Roman" w:hAnsi="Times New Roman" w:cs="Times New Roman"/>
        </w:rPr>
        <w:t xml:space="preserve"> о порядке проведения ежегодного областного конкурса "Лучший народный дружинник".</w:t>
      </w:r>
    </w:p>
    <w:p w14:paraId="19348462" w14:textId="77777777" w:rsidR="006B290F" w:rsidRPr="00EC681C" w:rsidRDefault="006B290F">
      <w:pPr>
        <w:pStyle w:val="ConsPlusNormal"/>
        <w:jc w:val="both"/>
        <w:rPr>
          <w:rFonts w:ascii="Times New Roman" w:hAnsi="Times New Roman" w:cs="Times New Roman"/>
        </w:rPr>
      </w:pPr>
    </w:p>
    <w:p w14:paraId="0EC75FD9"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Губернатор</w:t>
      </w:r>
    </w:p>
    <w:p w14:paraId="11B4BCCF"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Смоленской области</w:t>
      </w:r>
    </w:p>
    <w:p w14:paraId="5DBC14C8"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А.В.ОСТРОВСКИЙ</w:t>
      </w:r>
    </w:p>
    <w:p w14:paraId="137636B8" w14:textId="77777777" w:rsidR="006B290F" w:rsidRPr="00EC681C" w:rsidRDefault="006B290F">
      <w:pPr>
        <w:pStyle w:val="ConsPlusNormal"/>
        <w:jc w:val="both"/>
        <w:rPr>
          <w:rFonts w:ascii="Times New Roman" w:hAnsi="Times New Roman" w:cs="Times New Roman"/>
        </w:rPr>
      </w:pPr>
    </w:p>
    <w:p w14:paraId="391DE033" w14:textId="77777777" w:rsidR="006B290F" w:rsidRPr="00EC681C" w:rsidRDefault="006B290F">
      <w:pPr>
        <w:pStyle w:val="ConsPlusNormal"/>
        <w:jc w:val="both"/>
        <w:rPr>
          <w:rFonts w:ascii="Times New Roman" w:hAnsi="Times New Roman" w:cs="Times New Roman"/>
        </w:rPr>
      </w:pPr>
    </w:p>
    <w:p w14:paraId="4A2ED693" w14:textId="77777777" w:rsidR="006B290F" w:rsidRPr="00EC681C" w:rsidRDefault="006B290F">
      <w:pPr>
        <w:pStyle w:val="ConsPlusNormal"/>
        <w:jc w:val="both"/>
        <w:rPr>
          <w:rFonts w:ascii="Times New Roman" w:hAnsi="Times New Roman" w:cs="Times New Roman"/>
        </w:rPr>
      </w:pPr>
    </w:p>
    <w:p w14:paraId="01EA9B46" w14:textId="77777777" w:rsidR="006B290F" w:rsidRPr="00EC681C" w:rsidRDefault="006B290F">
      <w:pPr>
        <w:pStyle w:val="ConsPlusNormal"/>
        <w:jc w:val="both"/>
        <w:rPr>
          <w:rFonts w:ascii="Times New Roman" w:hAnsi="Times New Roman" w:cs="Times New Roman"/>
        </w:rPr>
      </w:pPr>
    </w:p>
    <w:p w14:paraId="2053860D" w14:textId="77777777" w:rsidR="006B290F" w:rsidRPr="00EC681C" w:rsidRDefault="006B290F">
      <w:pPr>
        <w:pStyle w:val="ConsPlusNormal"/>
        <w:jc w:val="both"/>
        <w:rPr>
          <w:rFonts w:ascii="Times New Roman" w:hAnsi="Times New Roman" w:cs="Times New Roman"/>
        </w:rPr>
      </w:pPr>
    </w:p>
    <w:p w14:paraId="3F4A6E5A" w14:textId="77777777" w:rsidR="006B290F" w:rsidRPr="00EC681C" w:rsidRDefault="006B290F">
      <w:pPr>
        <w:pStyle w:val="ConsPlusNormal"/>
        <w:jc w:val="right"/>
        <w:outlineLvl w:val="0"/>
        <w:rPr>
          <w:rFonts w:ascii="Times New Roman" w:hAnsi="Times New Roman" w:cs="Times New Roman"/>
        </w:rPr>
      </w:pPr>
      <w:r w:rsidRPr="00EC681C">
        <w:rPr>
          <w:rFonts w:ascii="Times New Roman" w:hAnsi="Times New Roman" w:cs="Times New Roman"/>
        </w:rPr>
        <w:t>Утверждено</w:t>
      </w:r>
    </w:p>
    <w:p w14:paraId="25784412"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распоряжением</w:t>
      </w:r>
    </w:p>
    <w:p w14:paraId="11D8240F"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Администрации</w:t>
      </w:r>
    </w:p>
    <w:p w14:paraId="2BEC0BCC"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Смоленской области</w:t>
      </w:r>
    </w:p>
    <w:p w14:paraId="198D5B5E"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от 28.06.2018 N 810-р/</w:t>
      </w:r>
      <w:proofErr w:type="spellStart"/>
      <w:r w:rsidRPr="00EC681C">
        <w:rPr>
          <w:rFonts w:ascii="Times New Roman" w:hAnsi="Times New Roman" w:cs="Times New Roman"/>
        </w:rPr>
        <w:t>адм</w:t>
      </w:r>
      <w:proofErr w:type="spellEnd"/>
    </w:p>
    <w:p w14:paraId="5EF6D8D9" w14:textId="77777777" w:rsidR="006B290F" w:rsidRPr="00EC681C" w:rsidRDefault="006B290F">
      <w:pPr>
        <w:pStyle w:val="ConsPlusNormal"/>
        <w:jc w:val="both"/>
        <w:rPr>
          <w:rFonts w:ascii="Times New Roman" w:hAnsi="Times New Roman" w:cs="Times New Roman"/>
        </w:rPr>
      </w:pPr>
    </w:p>
    <w:p w14:paraId="3EE9E369" w14:textId="77777777" w:rsidR="006B290F" w:rsidRPr="00EC681C" w:rsidRDefault="006B290F">
      <w:pPr>
        <w:pStyle w:val="ConsPlusTitle"/>
        <w:jc w:val="center"/>
        <w:rPr>
          <w:rFonts w:ascii="Times New Roman" w:hAnsi="Times New Roman" w:cs="Times New Roman"/>
        </w:rPr>
      </w:pPr>
      <w:bookmarkStart w:id="0" w:name="P32"/>
      <w:bookmarkEnd w:id="0"/>
      <w:r w:rsidRPr="00EC681C">
        <w:rPr>
          <w:rFonts w:ascii="Times New Roman" w:hAnsi="Times New Roman" w:cs="Times New Roman"/>
        </w:rPr>
        <w:t>ПОЛОЖЕНИЕ</w:t>
      </w:r>
    </w:p>
    <w:p w14:paraId="2DC6002C" w14:textId="77777777" w:rsidR="006B290F" w:rsidRPr="00EC681C" w:rsidRDefault="006B290F">
      <w:pPr>
        <w:pStyle w:val="ConsPlusTitle"/>
        <w:jc w:val="center"/>
        <w:rPr>
          <w:rFonts w:ascii="Times New Roman" w:hAnsi="Times New Roman" w:cs="Times New Roman"/>
        </w:rPr>
      </w:pPr>
      <w:r w:rsidRPr="00EC681C">
        <w:rPr>
          <w:rFonts w:ascii="Times New Roman" w:hAnsi="Times New Roman" w:cs="Times New Roman"/>
        </w:rPr>
        <w:t>О ПОРЯДКЕ ПРОВЕДЕНИЯ ЕЖЕГОДНОГО ОБЛАСТНОГО КОНКУРСА</w:t>
      </w:r>
    </w:p>
    <w:p w14:paraId="20016756" w14:textId="77777777" w:rsidR="006B290F" w:rsidRPr="00EC681C" w:rsidRDefault="006B290F">
      <w:pPr>
        <w:pStyle w:val="ConsPlusTitle"/>
        <w:jc w:val="center"/>
        <w:rPr>
          <w:rFonts w:ascii="Times New Roman" w:hAnsi="Times New Roman" w:cs="Times New Roman"/>
        </w:rPr>
      </w:pPr>
      <w:r w:rsidRPr="00EC681C">
        <w:rPr>
          <w:rFonts w:ascii="Times New Roman" w:hAnsi="Times New Roman" w:cs="Times New Roman"/>
        </w:rPr>
        <w:t>"ЛУЧШИЙ НАРОДНЫЙ ДРУЖИННИК"</w:t>
      </w:r>
    </w:p>
    <w:p w14:paraId="70E60F6D" w14:textId="77777777" w:rsidR="006B290F" w:rsidRPr="00EC681C" w:rsidRDefault="006B29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81C" w:rsidRPr="00EC681C" w14:paraId="0FCFAD56" w14:textId="77777777">
        <w:tc>
          <w:tcPr>
            <w:tcW w:w="60" w:type="dxa"/>
            <w:tcBorders>
              <w:top w:val="nil"/>
              <w:left w:val="nil"/>
              <w:bottom w:val="nil"/>
              <w:right w:val="nil"/>
            </w:tcBorders>
            <w:shd w:val="clear" w:color="auto" w:fill="CED3F1"/>
            <w:tcMar>
              <w:top w:w="0" w:type="dxa"/>
              <w:left w:w="0" w:type="dxa"/>
              <w:bottom w:w="0" w:type="dxa"/>
              <w:right w:w="0" w:type="dxa"/>
            </w:tcMar>
          </w:tcPr>
          <w:p w14:paraId="44EAC9D9" w14:textId="77777777" w:rsidR="006B290F" w:rsidRPr="00EC681C" w:rsidRDefault="006B29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7E4E7068" w14:textId="77777777" w:rsidR="006B290F" w:rsidRPr="00EC681C" w:rsidRDefault="006B29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23B392C"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Список изменяющих документов</w:t>
            </w:r>
          </w:p>
          <w:p w14:paraId="550D1C55"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(в ред. распоряжений Администрации Смоленской области</w:t>
            </w:r>
          </w:p>
          <w:p w14:paraId="7304D06D"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от 07.08.2019 </w:t>
            </w:r>
            <w:hyperlink r:id="rId8">
              <w:r w:rsidRPr="00EC681C">
                <w:rPr>
                  <w:rFonts w:ascii="Times New Roman" w:hAnsi="Times New Roman" w:cs="Times New Roman"/>
                </w:rPr>
                <w:t>N 1323-р/</w:t>
              </w:r>
              <w:proofErr w:type="spellStart"/>
              <w:r w:rsidRPr="00EC681C">
                <w:rPr>
                  <w:rFonts w:ascii="Times New Roman" w:hAnsi="Times New Roman" w:cs="Times New Roman"/>
                </w:rPr>
                <w:t>адм</w:t>
              </w:r>
              <w:proofErr w:type="spellEnd"/>
            </w:hyperlink>
            <w:r w:rsidRPr="00EC681C">
              <w:rPr>
                <w:rFonts w:ascii="Times New Roman" w:hAnsi="Times New Roman" w:cs="Times New Roman"/>
              </w:rPr>
              <w:t xml:space="preserve">, от 03.10.2022 </w:t>
            </w:r>
            <w:hyperlink r:id="rId9">
              <w:r w:rsidRPr="00EC681C">
                <w:rPr>
                  <w:rFonts w:ascii="Times New Roman" w:hAnsi="Times New Roman" w:cs="Times New Roman"/>
                </w:rPr>
                <w:t>N 1447-р/</w:t>
              </w:r>
              <w:proofErr w:type="spellStart"/>
              <w:r w:rsidRPr="00EC681C">
                <w:rPr>
                  <w:rFonts w:ascii="Times New Roman" w:hAnsi="Times New Roman" w:cs="Times New Roman"/>
                </w:rPr>
                <w:t>адм</w:t>
              </w:r>
              <w:proofErr w:type="spellEnd"/>
            </w:hyperlink>
            <w:r w:rsidRPr="00EC681C">
              <w:rPr>
                <w:rFonts w:ascii="Times New Roman" w:hAnsi="Times New Roman" w:cs="Times New Roman"/>
              </w:rPr>
              <w:t>,</w:t>
            </w:r>
          </w:p>
          <w:p w14:paraId="1ABCE6DA"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распоряжений Правительства Смоленской области</w:t>
            </w:r>
          </w:p>
          <w:p w14:paraId="5BF0F968"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от 09.10.2024 </w:t>
            </w:r>
            <w:hyperlink r:id="rId10">
              <w:r w:rsidRPr="00EC681C">
                <w:rPr>
                  <w:rFonts w:ascii="Times New Roman" w:hAnsi="Times New Roman" w:cs="Times New Roman"/>
                </w:rPr>
                <w:t>N 1685-рп</w:t>
              </w:r>
            </w:hyperlink>
            <w:r w:rsidRPr="00EC681C">
              <w:rPr>
                <w:rFonts w:ascii="Times New Roman" w:hAnsi="Times New Roman" w:cs="Times New Roman"/>
              </w:rPr>
              <w:t xml:space="preserve">, от 23.09.2025 </w:t>
            </w:r>
            <w:hyperlink r:id="rId11">
              <w:r w:rsidRPr="00EC681C">
                <w:rPr>
                  <w:rFonts w:ascii="Times New Roman" w:hAnsi="Times New Roman" w:cs="Times New Roman"/>
                </w:rPr>
                <w:t>N 1278-рп</w:t>
              </w:r>
            </w:hyperlink>
            <w:r w:rsidRPr="00EC681C">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69CFE2C" w14:textId="77777777" w:rsidR="006B290F" w:rsidRPr="00EC681C" w:rsidRDefault="006B290F">
            <w:pPr>
              <w:pStyle w:val="ConsPlusNormal"/>
              <w:rPr>
                <w:rFonts w:ascii="Times New Roman" w:hAnsi="Times New Roman" w:cs="Times New Roman"/>
              </w:rPr>
            </w:pPr>
          </w:p>
        </w:tc>
      </w:tr>
    </w:tbl>
    <w:p w14:paraId="2D397D6E" w14:textId="77777777" w:rsidR="006B290F" w:rsidRPr="00EC681C" w:rsidRDefault="006B290F">
      <w:pPr>
        <w:pStyle w:val="ConsPlusNormal"/>
        <w:jc w:val="both"/>
        <w:rPr>
          <w:rFonts w:ascii="Times New Roman" w:hAnsi="Times New Roman" w:cs="Times New Roman"/>
        </w:rPr>
      </w:pPr>
    </w:p>
    <w:p w14:paraId="118DBFDA" w14:textId="77777777" w:rsidR="006B290F" w:rsidRPr="00EC681C" w:rsidRDefault="006B290F">
      <w:pPr>
        <w:pStyle w:val="ConsPlusTitle"/>
        <w:jc w:val="center"/>
        <w:outlineLvl w:val="1"/>
        <w:rPr>
          <w:rFonts w:ascii="Times New Roman" w:hAnsi="Times New Roman" w:cs="Times New Roman"/>
        </w:rPr>
      </w:pPr>
      <w:r w:rsidRPr="00EC681C">
        <w:rPr>
          <w:rFonts w:ascii="Times New Roman" w:hAnsi="Times New Roman" w:cs="Times New Roman"/>
        </w:rPr>
        <w:t>1. Общие положения</w:t>
      </w:r>
    </w:p>
    <w:p w14:paraId="0605CE56" w14:textId="77777777" w:rsidR="006B290F" w:rsidRPr="00EC681C" w:rsidRDefault="006B290F">
      <w:pPr>
        <w:pStyle w:val="ConsPlusNormal"/>
        <w:jc w:val="both"/>
        <w:rPr>
          <w:rFonts w:ascii="Times New Roman" w:hAnsi="Times New Roman" w:cs="Times New Roman"/>
        </w:rPr>
      </w:pPr>
    </w:p>
    <w:p w14:paraId="27C97F4D" w14:textId="77777777" w:rsidR="006B290F" w:rsidRPr="00EC681C" w:rsidRDefault="006B290F">
      <w:pPr>
        <w:pStyle w:val="ConsPlusNormal"/>
        <w:ind w:firstLine="540"/>
        <w:jc w:val="both"/>
        <w:rPr>
          <w:rFonts w:ascii="Times New Roman" w:hAnsi="Times New Roman" w:cs="Times New Roman"/>
        </w:rPr>
      </w:pPr>
      <w:r w:rsidRPr="00EC681C">
        <w:rPr>
          <w:rFonts w:ascii="Times New Roman" w:hAnsi="Times New Roman" w:cs="Times New Roman"/>
        </w:rPr>
        <w:t>1.1. Настоящее Положение определяет порядок организации проведения ежегодного областного конкурса "Лучший народный дружинник" (далее также - конкурс).</w:t>
      </w:r>
    </w:p>
    <w:p w14:paraId="78258071"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lastRenderedPageBreak/>
        <w:t>1.2. Конкурс проводится в целях:</w:t>
      </w:r>
    </w:p>
    <w:p w14:paraId="51BD563A"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повышения престижа участия членов народных дружин в охране общественного порядка на территории Смоленской области;</w:t>
      </w:r>
    </w:p>
    <w:p w14:paraId="67A1CD8E"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выявления лучших народных дружинников, добившихся высоких результатов в деятельности по обеспечению общественной безопасности, правопорядка и защиты граждан от преступных посягательств;</w:t>
      </w:r>
    </w:p>
    <w:p w14:paraId="45579C4C"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повышения активности участия народных дружин в охране общественного порядка.</w:t>
      </w:r>
    </w:p>
    <w:p w14:paraId="4D13F609"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1.3. Финансирование расходов, связанных с реализацией настоящего распоряжения, осуществляется за счет средств, предусмотренных областной государственной программой "Обеспечение законности и правопорядка в Смоленской области".</w:t>
      </w:r>
    </w:p>
    <w:p w14:paraId="11D29CBA"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12">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w:t>
      </w:r>
    </w:p>
    <w:p w14:paraId="57D33CCC"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1.4. Право на участие в конкурсе имеют граждане Российской Федерации, являющиеся членами народных дружин, принимающие в их составе участие в охране общественного порядка на территории Смоленской области (далее - участники конкурса).</w:t>
      </w:r>
    </w:p>
    <w:p w14:paraId="5DD044E9"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1.5. Организатором конкурса является Министерство Смоленской области по внутренней политике (далее также - Министерство).</w:t>
      </w:r>
    </w:p>
    <w:p w14:paraId="19F08094"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(п. 1.5 в ред. </w:t>
      </w:r>
      <w:hyperlink r:id="rId13">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3A8170C1"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1.6. Утратил силу. - </w:t>
      </w:r>
      <w:hyperlink r:id="rId14">
        <w:r w:rsidRPr="00EC681C">
          <w:rPr>
            <w:rFonts w:ascii="Times New Roman" w:hAnsi="Times New Roman" w:cs="Times New Roman"/>
          </w:rPr>
          <w:t>Распоряжение</w:t>
        </w:r>
      </w:hyperlink>
      <w:r w:rsidRPr="00EC681C">
        <w:rPr>
          <w:rFonts w:ascii="Times New Roman" w:hAnsi="Times New Roman" w:cs="Times New Roman"/>
        </w:rPr>
        <w:t xml:space="preserve"> Администрации Смоленской области от 07.08.2019 N 1323-р/адм.</w:t>
      </w:r>
    </w:p>
    <w:p w14:paraId="12CF5E6E"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1.7. Министерство Смоленской области по внутренней политике осуществляет опубликование информационного сообщения о проведении конкурса, прием документов, подготовку их для рассмотрения конкурсной комиссией, а также организует церемонию награждения победителей и призеров конкурса.</w:t>
      </w:r>
    </w:p>
    <w:p w14:paraId="38664BEC"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15">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 xml:space="preserve">, </w:t>
      </w:r>
      <w:hyperlink r:id="rId16">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477B6BC9"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1.8. Утратил силу. - </w:t>
      </w:r>
      <w:hyperlink r:id="rId17">
        <w:r w:rsidRPr="00EC681C">
          <w:rPr>
            <w:rFonts w:ascii="Times New Roman" w:hAnsi="Times New Roman" w:cs="Times New Roman"/>
          </w:rPr>
          <w:t>Распоряжение</w:t>
        </w:r>
      </w:hyperlink>
      <w:r w:rsidRPr="00EC681C">
        <w:rPr>
          <w:rFonts w:ascii="Times New Roman" w:hAnsi="Times New Roman" w:cs="Times New Roman"/>
        </w:rPr>
        <w:t xml:space="preserve"> Администрации Смоленской области от 07.08.2019 N 1323-р/адм.</w:t>
      </w:r>
    </w:p>
    <w:p w14:paraId="64E2C9B2" w14:textId="77777777" w:rsidR="006B290F" w:rsidRPr="00EC681C" w:rsidRDefault="006B290F">
      <w:pPr>
        <w:pStyle w:val="ConsPlusNormal"/>
        <w:jc w:val="both"/>
        <w:rPr>
          <w:rFonts w:ascii="Times New Roman" w:hAnsi="Times New Roman" w:cs="Times New Roman"/>
        </w:rPr>
      </w:pPr>
    </w:p>
    <w:p w14:paraId="6B609D09" w14:textId="77777777" w:rsidR="006B290F" w:rsidRPr="00EC681C" w:rsidRDefault="006B290F">
      <w:pPr>
        <w:pStyle w:val="ConsPlusTitle"/>
        <w:jc w:val="center"/>
        <w:outlineLvl w:val="1"/>
        <w:rPr>
          <w:rFonts w:ascii="Times New Roman" w:hAnsi="Times New Roman" w:cs="Times New Roman"/>
        </w:rPr>
      </w:pPr>
      <w:r w:rsidRPr="00EC681C">
        <w:rPr>
          <w:rFonts w:ascii="Times New Roman" w:hAnsi="Times New Roman" w:cs="Times New Roman"/>
        </w:rPr>
        <w:t>2. Конкурсная комиссия</w:t>
      </w:r>
    </w:p>
    <w:p w14:paraId="74754745" w14:textId="77777777" w:rsidR="006B290F" w:rsidRPr="00EC681C" w:rsidRDefault="006B290F">
      <w:pPr>
        <w:pStyle w:val="ConsPlusNormal"/>
        <w:jc w:val="center"/>
        <w:rPr>
          <w:rFonts w:ascii="Times New Roman" w:hAnsi="Times New Roman" w:cs="Times New Roman"/>
        </w:rPr>
      </w:pPr>
    </w:p>
    <w:p w14:paraId="523C1C93"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(в ред. </w:t>
      </w:r>
      <w:hyperlink r:id="rId18">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w:t>
      </w:r>
    </w:p>
    <w:p w14:paraId="67210CA4"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от 03.10.2022 N 1447-р/</w:t>
      </w:r>
      <w:proofErr w:type="spellStart"/>
      <w:r w:rsidRPr="00EC681C">
        <w:rPr>
          <w:rFonts w:ascii="Times New Roman" w:hAnsi="Times New Roman" w:cs="Times New Roman"/>
        </w:rPr>
        <w:t>адм</w:t>
      </w:r>
      <w:proofErr w:type="spellEnd"/>
      <w:r w:rsidRPr="00EC681C">
        <w:rPr>
          <w:rFonts w:ascii="Times New Roman" w:hAnsi="Times New Roman" w:cs="Times New Roman"/>
        </w:rPr>
        <w:t>)</w:t>
      </w:r>
    </w:p>
    <w:p w14:paraId="79EED63A" w14:textId="77777777" w:rsidR="006B290F" w:rsidRPr="00EC681C" w:rsidRDefault="006B290F">
      <w:pPr>
        <w:pStyle w:val="ConsPlusNormal"/>
        <w:jc w:val="both"/>
        <w:rPr>
          <w:rFonts w:ascii="Times New Roman" w:hAnsi="Times New Roman" w:cs="Times New Roman"/>
        </w:rPr>
      </w:pPr>
    </w:p>
    <w:p w14:paraId="5A9D696D" w14:textId="77777777" w:rsidR="006B290F" w:rsidRPr="00EC681C" w:rsidRDefault="006B290F">
      <w:pPr>
        <w:pStyle w:val="ConsPlusNormal"/>
        <w:ind w:firstLine="540"/>
        <w:jc w:val="both"/>
        <w:rPr>
          <w:rFonts w:ascii="Times New Roman" w:hAnsi="Times New Roman" w:cs="Times New Roman"/>
        </w:rPr>
      </w:pPr>
      <w:r w:rsidRPr="00EC681C">
        <w:rPr>
          <w:rFonts w:ascii="Times New Roman" w:hAnsi="Times New Roman" w:cs="Times New Roman"/>
        </w:rPr>
        <w:t>2.1. Состав конкурсной комиссии утверждается распоряжением Правительства Смоленской области. В состав конкурсной комиссии входят председатель конкурсной комиссии, секретарь и иные члены конкурсной комиссии.</w:t>
      </w:r>
    </w:p>
    <w:p w14:paraId="63E26C43"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19">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0060353D"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2.2. Председатель конкурсной комиссии организует и ведет заседания конкурсной комиссии.</w:t>
      </w:r>
    </w:p>
    <w:p w14:paraId="05E7120C"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2.3. Секретарь конкурсной комиссии:</w:t>
      </w:r>
    </w:p>
    <w:p w14:paraId="0CAC0246"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 организует подготовку заседания конкурсной комиссии, в том числе извещает не менее чем за 2 рабочих дня до дня проведения заседания конкурсной комиссии членов конкурсной комиссии о дате, форме, времени, месте проведения заседания конкурсной </w:t>
      </w:r>
      <w:r w:rsidRPr="00EC681C">
        <w:rPr>
          <w:rFonts w:ascii="Times New Roman" w:hAnsi="Times New Roman" w:cs="Times New Roman"/>
        </w:rPr>
        <w:lastRenderedPageBreak/>
        <w:t>комиссии;</w:t>
      </w:r>
    </w:p>
    <w:p w14:paraId="3DDFE3D9"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оформляет протоколы заседаний конкурсной комиссии в течение 3 рабочих дней со дня проведения заседания.</w:t>
      </w:r>
    </w:p>
    <w:p w14:paraId="5134DA21"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2.4. Конкурсная комиссия рассматривает поступившие заявления об участии в конкурсе (далее также - заявления) и документы, предусмотренные </w:t>
      </w:r>
      <w:hyperlink w:anchor="P83">
        <w:r w:rsidRPr="00EC681C">
          <w:rPr>
            <w:rFonts w:ascii="Times New Roman" w:hAnsi="Times New Roman" w:cs="Times New Roman"/>
          </w:rPr>
          <w:t>пунктами 3.2</w:t>
        </w:r>
      </w:hyperlink>
      <w:r w:rsidRPr="00EC681C">
        <w:rPr>
          <w:rFonts w:ascii="Times New Roman" w:hAnsi="Times New Roman" w:cs="Times New Roman"/>
        </w:rPr>
        <w:t xml:space="preserve">, </w:t>
      </w:r>
      <w:hyperlink w:anchor="P95">
        <w:r w:rsidRPr="00EC681C">
          <w:rPr>
            <w:rFonts w:ascii="Times New Roman" w:hAnsi="Times New Roman" w:cs="Times New Roman"/>
          </w:rPr>
          <w:t>3.3 раздела 3</w:t>
        </w:r>
      </w:hyperlink>
      <w:r w:rsidRPr="00EC681C">
        <w:rPr>
          <w:rFonts w:ascii="Times New Roman" w:hAnsi="Times New Roman" w:cs="Times New Roman"/>
        </w:rPr>
        <w:t xml:space="preserve"> настоящего Положения, определяет количество баллов по каждому критерию оценки участника конкурса на основании </w:t>
      </w:r>
      <w:hyperlink w:anchor="P344">
        <w:r w:rsidRPr="00EC681C">
          <w:rPr>
            <w:rFonts w:ascii="Times New Roman" w:hAnsi="Times New Roman" w:cs="Times New Roman"/>
          </w:rPr>
          <w:t>методики</w:t>
        </w:r>
      </w:hyperlink>
      <w:r w:rsidRPr="00EC681C">
        <w:rPr>
          <w:rFonts w:ascii="Times New Roman" w:hAnsi="Times New Roman" w:cs="Times New Roman"/>
        </w:rPr>
        <w:t xml:space="preserve"> оценки участников ежегодного областного конкурса "Лучший народный дружинник" согласно приложению N 5 к настоящему Положению (далее - методика оценки) и определяет победителей и призеров конкурса.</w:t>
      </w:r>
    </w:p>
    <w:p w14:paraId="73A1017F"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2.5. Заседания конкурсной комиссии проводятся в очной или заочной форме. Форма проведения заседания конкурсной комиссии определяется председателем конкурсной комиссии. Заседание конкурсной комиссии является правомочным, если в нем участвует не менее 2/3 утвержденного состава ее членов.</w:t>
      </w:r>
    </w:p>
    <w:p w14:paraId="02C3595B"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2.6. При проведении заседания конкурсной комиссии в очной форме решения конкурсной комиссии принимаются простым большинством голосов от числа присутствующих на заседании членов конкурсной комиссии путем открытого голосования.</w:t>
      </w:r>
    </w:p>
    <w:p w14:paraId="1B47A10C"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2.7. При проведении заседания конкурсной комиссии в заочной форме решения конкурсной комиссии принимаются без созыва заседания конкурсной комиссии путем проведения заочного голосования простым большинством голосов от общего числа участвующих в заочном голосовании членов конкурсной комиссии.</w:t>
      </w:r>
    </w:p>
    <w:p w14:paraId="25FA0A8D"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Заочное голосование осуществляется путем заполнения членами конкурсной комиссии листов голосования, направленных с приложением необходимых документов в их адрес письмом, по электронной почте или иным способом не позднее 3 рабочих дней до даты проведения заочного голосования с указанием даты окончания приема заполненных листов голосования.</w:t>
      </w:r>
    </w:p>
    <w:p w14:paraId="04738EC1"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Принявшими участие в заочном голосовании считаются члены конкурсной комиссии, направившие заполненный лист голосования секретарю конкурсной комиссии в установленный срок. Заседание конкурсной комиссии в заочной форме считается правомочным при получении заполненных листов голосования более чем от половины членов конкурсной комиссии, участвующих в заочном голосовании.</w:t>
      </w:r>
    </w:p>
    <w:p w14:paraId="6038392F"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2.8. При проведении заседания конкурсной комиссии в очной или заочной форме при голосовании каждый член конкурсной комиссии имеет один голос. При равенстве голосов решающим является голос председательствующего на заседании конкурсной комиссии.</w:t>
      </w:r>
    </w:p>
    <w:p w14:paraId="67F6AD51"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2.9. Решения, принимаемые на заседаниях конкурсной комиссии, оформляются протоколами, которые подписывают председательствующий на заседании конкурсной комиссии, секретарь конкурсной комиссии.</w:t>
      </w:r>
    </w:p>
    <w:p w14:paraId="7D63F62E" w14:textId="77777777" w:rsidR="006B290F" w:rsidRPr="00EC681C" w:rsidRDefault="006B290F">
      <w:pPr>
        <w:pStyle w:val="ConsPlusNormal"/>
        <w:jc w:val="both"/>
        <w:rPr>
          <w:rFonts w:ascii="Times New Roman" w:hAnsi="Times New Roman" w:cs="Times New Roman"/>
        </w:rPr>
      </w:pPr>
    </w:p>
    <w:p w14:paraId="7EE84947" w14:textId="77777777" w:rsidR="006B290F" w:rsidRPr="00EC681C" w:rsidRDefault="006B290F">
      <w:pPr>
        <w:pStyle w:val="ConsPlusTitle"/>
        <w:jc w:val="center"/>
        <w:outlineLvl w:val="1"/>
        <w:rPr>
          <w:rFonts w:ascii="Times New Roman" w:hAnsi="Times New Roman" w:cs="Times New Roman"/>
        </w:rPr>
      </w:pPr>
      <w:r w:rsidRPr="00EC681C">
        <w:rPr>
          <w:rFonts w:ascii="Times New Roman" w:hAnsi="Times New Roman" w:cs="Times New Roman"/>
        </w:rPr>
        <w:t>3. Организация и проведение конкурса</w:t>
      </w:r>
    </w:p>
    <w:p w14:paraId="305031B0" w14:textId="77777777" w:rsidR="006B290F" w:rsidRPr="00EC681C" w:rsidRDefault="006B290F">
      <w:pPr>
        <w:pStyle w:val="ConsPlusNormal"/>
        <w:jc w:val="both"/>
        <w:rPr>
          <w:rFonts w:ascii="Times New Roman" w:hAnsi="Times New Roman" w:cs="Times New Roman"/>
        </w:rPr>
      </w:pPr>
    </w:p>
    <w:p w14:paraId="0F8F0163" w14:textId="77777777" w:rsidR="006B290F" w:rsidRPr="00EC681C" w:rsidRDefault="006B290F">
      <w:pPr>
        <w:pStyle w:val="ConsPlusNormal"/>
        <w:ind w:firstLine="540"/>
        <w:jc w:val="both"/>
        <w:rPr>
          <w:rFonts w:ascii="Times New Roman" w:hAnsi="Times New Roman" w:cs="Times New Roman"/>
        </w:rPr>
      </w:pPr>
      <w:r w:rsidRPr="00EC681C">
        <w:rPr>
          <w:rFonts w:ascii="Times New Roman" w:hAnsi="Times New Roman" w:cs="Times New Roman"/>
        </w:rPr>
        <w:t>3.1. Министерство размещает информационное сообщение о проведении конкурса на официальных сайтах Правительства Смоленской области, Министерства в информационно-телекоммуникационной сети "Интернет" не позднее 10 календарных дней до начала приема документов.</w:t>
      </w:r>
    </w:p>
    <w:p w14:paraId="7C34DB46"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20">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12CD01FF"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lastRenderedPageBreak/>
        <w:t>Информационное сообщение о проведении конкурса должно содержать наименование конкурса, наименование организаторов конкурса, перечень документов, представляемых участниками конкурса, требования к участникам конкурса, сроки, место и время приема документов.</w:t>
      </w:r>
    </w:p>
    <w:p w14:paraId="5DD246F6" w14:textId="77777777" w:rsidR="006B290F" w:rsidRPr="00EC681C" w:rsidRDefault="006B290F">
      <w:pPr>
        <w:pStyle w:val="ConsPlusNormal"/>
        <w:spacing w:before="240"/>
        <w:ind w:firstLine="540"/>
        <w:jc w:val="both"/>
        <w:rPr>
          <w:rFonts w:ascii="Times New Roman" w:hAnsi="Times New Roman" w:cs="Times New Roman"/>
        </w:rPr>
      </w:pPr>
      <w:bookmarkStart w:id="1" w:name="P83"/>
      <w:bookmarkEnd w:id="1"/>
      <w:r w:rsidRPr="00EC681C">
        <w:rPr>
          <w:rFonts w:ascii="Times New Roman" w:hAnsi="Times New Roman" w:cs="Times New Roman"/>
        </w:rPr>
        <w:t>3.2. Для участия в конкурсе участники конкурса представляют следующие документы в Министерство по адресу: г. Смоленск, пл. Ленина, д. 1, кабинет 404:</w:t>
      </w:r>
    </w:p>
    <w:p w14:paraId="66F93577"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21">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0184F7DE"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 </w:t>
      </w:r>
      <w:hyperlink w:anchor="P166">
        <w:r w:rsidRPr="00EC681C">
          <w:rPr>
            <w:rFonts w:ascii="Times New Roman" w:hAnsi="Times New Roman" w:cs="Times New Roman"/>
          </w:rPr>
          <w:t>заявление</w:t>
        </w:r>
      </w:hyperlink>
      <w:r w:rsidRPr="00EC681C">
        <w:rPr>
          <w:rFonts w:ascii="Times New Roman" w:hAnsi="Times New Roman" w:cs="Times New Roman"/>
        </w:rPr>
        <w:t xml:space="preserve"> об участии в ежегодном областном конкурсе "Лучший народный дружинник" по форме согласно приложению N 1 к настоящему Положению;</w:t>
      </w:r>
    </w:p>
    <w:p w14:paraId="6525A6C2"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копию документа, удостоверяющего личность участника конкурса (паспорт или документ, его заменяющий);</w:t>
      </w:r>
    </w:p>
    <w:p w14:paraId="707B59A2"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 </w:t>
      </w:r>
      <w:hyperlink w:anchor="P204">
        <w:r w:rsidRPr="00EC681C">
          <w:rPr>
            <w:rFonts w:ascii="Times New Roman" w:hAnsi="Times New Roman" w:cs="Times New Roman"/>
          </w:rPr>
          <w:t>рекомендацию</w:t>
        </w:r>
      </w:hyperlink>
      <w:r w:rsidRPr="00EC681C">
        <w:rPr>
          <w:rFonts w:ascii="Times New Roman" w:hAnsi="Times New Roman" w:cs="Times New Roman"/>
        </w:rPr>
        <w:t xml:space="preserve"> органа местного самоуправления муниципального образования Смоленской области по форме согласно приложению N 2 к настоящему Положению;</w:t>
      </w:r>
    </w:p>
    <w:p w14:paraId="472A9C81"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копию удостоверения народного дружинника;</w:t>
      </w:r>
    </w:p>
    <w:p w14:paraId="48C2D60E"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 </w:t>
      </w:r>
      <w:hyperlink w:anchor="P259">
        <w:r w:rsidRPr="00EC681C">
          <w:rPr>
            <w:rFonts w:ascii="Times New Roman" w:hAnsi="Times New Roman" w:cs="Times New Roman"/>
          </w:rPr>
          <w:t>сведения</w:t>
        </w:r>
      </w:hyperlink>
      <w:r w:rsidRPr="00EC681C">
        <w:rPr>
          <w:rFonts w:ascii="Times New Roman" w:hAnsi="Times New Roman" w:cs="Times New Roman"/>
        </w:rPr>
        <w:t xml:space="preserve"> о показателях деятельности народного дружинника по форме согласно приложению N 3 к настоящему Положению;</w:t>
      </w:r>
    </w:p>
    <w:p w14:paraId="759AC514"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копию страхового свидетельства обязательного пенсионного страхования или копию документа, подтверждающего регистрацию в системе индивидуального (персонифицированного) учета;</w:t>
      </w:r>
    </w:p>
    <w:p w14:paraId="4D8782FB"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22">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62B8B49E"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копию свидетельства о постановке на учет физического лица в налоговом органе или копию уведомления о постановке на учет физического лица в налоговом органе;</w:t>
      </w:r>
    </w:p>
    <w:p w14:paraId="62F5FEA4"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23">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1236D357"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 </w:t>
      </w:r>
      <w:hyperlink w:anchor="P313">
        <w:r w:rsidRPr="00EC681C">
          <w:rPr>
            <w:rFonts w:ascii="Times New Roman" w:hAnsi="Times New Roman" w:cs="Times New Roman"/>
          </w:rPr>
          <w:t>согласие</w:t>
        </w:r>
      </w:hyperlink>
      <w:r w:rsidRPr="00EC681C">
        <w:rPr>
          <w:rFonts w:ascii="Times New Roman" w:hAnsi="Times New Roman" w:cs="Times New Roman"/>
        </w:rPr>
        <w:t xml:space="preserve"> на обработку персональных данных по форме согласно приложению N 4 к настоящему Положению.</w:t>
      </w:r>
    </w:p>
    <w:p w14:paraId="5C566A73" w14:textId="77777777" w:rsidR="006B290F" w:rsidRPr="00EC681C" w:rsidRDefault="006B290F">
      <w:pPr>
        <w:pStyle w:val="ConsPlusNormal"/>
        <w:spacing w:before="240"/>
        <w:ind w:firstLine="540"/>
        <w:jc w:val="both"/>
        <w:rPr>
          <w:rFonts w:ascii="Times New Roman" w:hAnsi="Times New Roman" w:cs="Times New Roman"/>
        </w:rPr>
      </w:pPr>
      <w:bookmarkStart w:id="2" w:name="P95"/>
      <w:bookmarkEnd w:id="2"/>
      <w:r w:rsidRPr="00EC681C">
        <w:rPr>
          <w:rFonts w:ascii="Times New Roman" w:hAnsi="Times New Roman" w:cs="Times New Roman"/>
        </w:rPr>
        <w:t>3.3. Участник конкурса по желанию может представить дополнительные документы и материалы о своей деятельности: фото- и видеоматериалы; публикации в средствах массовой информации; отзывы граждан и должностных лиц о деятельности участника конкурса; презентации, иллюстративные материалы, освещающие деятельность участника конкурса.</w:t>
      </w:r>
    </w:p>
    <w:p w14:paraId="7A3EA04E"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3.4. Министерство осуществляет прием и регистрацию документов, указанных в пунктах 3.2 и 3.3 настоящего раздела.</w:t>
      </w:r>
    </w:p>
    <w:p w14:paraId="4F98CB11"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24">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33B33965"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3.5. В срок, не превышающий 3 рабочих дней со дня окончания приема документов, указанных в пунктах 3.2 и 3.3 настоящего раздела, Министерство рассматривает поступившие документы на предмет их соответствия требованиям, предъявляемым к заявлению и документам в соответствии с настоящим разделом, и принимает решение о допуске к участию в конкурсе либо об отказе в допуске к участию в конкурсе. Основаниями для отказа в допуске к участию в конкурсе являются:</w:t>
      </w:r>
    </w:p>
    <w:p w14:paraId="7DADB8F2"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25">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 xml:space="preserve">, </w:t>
      </w:r>
      <w:hyperlink r:id="rId26">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0C9D1347"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 несвоевременное представление документов, указанных в </w:t>
      </w:r>
      <w:hyperlink w:anchor="P83">
        <w:r w:rsidRPr="00EC681C">
          <w:rPr>
            <w:rFonts w:ascii="Times New Roman" w:hAnsi="Times New Roman" w:cs="Times New Roman"/>
          </w:rPr>
          <w:t>пунктах 3.2</w:t>
        </w:r>
      </w:hyperlink>
      <w:r w:rsidRPr="00EC681C">
        <w:rPr>
          <w:rFonts w:ascii="Times New Roman" w:hAnsi="Times New Roman" w:cs="Times New Roman"/>
        </w:rPr>
        <w:t xml:space="preserve"> и </w:t>
      </w:r>
      <w:hyperlink w:anchor="P95">
        <w:r w:rsidRPr="00EC681C">
          <w:rPr>
            <w:rFonts w:ascii="Times New Roman" w:hAnsi="Times New Roman" w:cs="Times New Roman"/>
          </w:rPr>
          <w:t>3.3</w:t>
        </w:r>
      </w:hyperlink>
      <w:r w:rsidRPr="00EC681C">
        <w:rPr>
          <w:rFonts w:ascii="Times New Roman" w:hAnsi="Times New Roman" w:cs="Times New Roman"/>
        </w:rPr>
        <w:t xml:space="preserve"> настоящего раздела;</w:t>
      </w:r>
    </w:p>
    <w:p w14:paraId="00F94BE9"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lastRenderedPageBreak/>
        <w:t xml:space="preserve">- представление документов, указанных в </w:t>
      </w:r>
      <w:hyperlink w:anchor="P83">
        <w:r w:rsidRPr="00EC681C">
          <w:rPr>
            <w:rFonts w:ascii="Times New Roman" w:hAnsi="Times New Roman" w:cs="Times New Roman"/>
          </w:rPr>
          <w:t>пункте 3.2</w:t>
        </w:r>
      </w:hyperlink>
      <w:r w:rsidRPr="00EC681C">
        <w:rPr>
          <w:rFonts w:ascii="Times New Roman" w:hAnsi="Times New Roman" w:cs="Times New Roman"/>
        </w:rPr>
        <w:t xml:space="preserve"> настоящего раздела, не в полном объеме.</w:t>
      </w:r>
    </w:p>
    <w:p w14:paraId="76E1D733"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Решение о допуске к участию в конкурсе либо об отказе в допуске к участию в конкурсе доводится до участников конкурса посредством размещения на официальном сайте Министерства в информационно-телекоммуникационной сети "Интернет" информации об участниках конкурса, допущенных к участию в конкурсе, и об участниках конкурса, которым отказано в допуске к участию в конкурсе, с обоснованием причин отказа в течение 5 рабочих дней со дня принятия указанного решения.</w:t>
      </w:r>
    </w:p>
    <w:p w14:paraId="5109AA27"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27">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 xml:space="preserve">, </w:t>
      </w:r>
      <w:hyperlink r:id="rId28">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7AD16B76"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Абзац утратил силу. - </w:t>
      </w:r>
      <w:hyperlink r:id="rId29">
        <w:r w:rsidRPr="00EC681C">
          <w:rPr>
            <w:rFonts w:ascii="Times New Roman" w:hAnsi="Times New Roman" w:cs="Times New Roman"/>
          </w:rPr>
          <w:t>Распоряжение</w:t>
        </w:r>
      </w:hyperlink>
      <w:r w:rsidRPr="00EC681C">
        <w:rPr>
          <w:rFonts w:ascii="Times New Roman" w:hAnsi="Times New Roman" w:cs="Times New Roman"/>
        </w:rPr>
        <w:t xml:space="preserve"> Администрации Смоленской области от 07.08.2019 N 1323-р/адм.</w:t>
      </w:r>
    </w:p>
    <w:p w14:paraId="4F149124"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3.6. Министерство в срок, не превышающий 5 рабочих дней со дня окончания приема документов, направляет в конкурсную комиссию документы, представленные участниками конкурса, допущенными к участию в конкурсе.</w:t>
      </w:r>
    </w:p>
    <w:p w14:paraId="6310F4E8"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30">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 xml:space="preserve">, </w:t>
      </w:r>
      <w:hyperlink r:id="rId31">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1C905887"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3.7. Конкурсная комиссия в срок, не превышающий 10 рабочих дней со дня поступления документов, рассматривает их и определяет победителей и призеров конкурса.</w:t>
      </w:r>
    </w:p>
    <w:p w14:paraId="68A0EA43" w14:textId="77777777" w:rsidR="006B290F" w:rsidRPr="00EC681C" w:rsidRDefault="006B290F">
      <w:pPr>
        <w:pStyle w:val="ConsPlusNormal"/>
        <w:jc w:val="both"/>
        <w:rPr>
          <w:rFonts w:ascii="Times New Roman" w:hAnsi="Times New Roman" w:cs="Times New Roman"/>
        </w:rPr>
      </w:pPr>
    </w:p>
    <w:p w14:paraId="00480787" w14:textId="77777777" w:rsidR="006B290F" w:rsidRPr="00EC681C" w:rsidRDefault="006B290F">
      <w:pPr>
        <w:pStyle w:val="ConsPlusTitle"/>
        <w:jc w:val="center"/>
        <w:outlineLvl w:val="1"/>
        <w:rPr>
          <w:rFonts w:ascii="Times New Roman" w:hAnsi="Times New Roman" w:cs="Times New Roman"/>
        </w:rPr>
      </w:pPr>
      <w:r w:rsidRPr="00EC681C">
        <w:rPr>
          <w:rFonts w:ascii="Times New Roman" w:hAnsi="Times New Roman" w:cs="Times New Roman"/>
        </w:rPr>
        <w:t>4. Подведение итогов конкурса и определение</w:t>
      </w:r>
    </w:p>
    <w:p w14:paraId="66556AD5" w14:textId="77777777" w:rsidR="006B290F" w:rsidRPr="00EC681C" w:rsidRDefault="006B290F">
      <w:pPr>
        <w:pStyle w:val="ConsPlusTitle"/>
        <w:jc w:val="center"/>
        <w:rPr>
          <w:rFonts w:ascii="Times New Roman" w:hAnsi="Times New Roman" w:cs="Times New Roman"/>
        </w:rPr>
      </w:pPr>
      <w:r w:rsidRPr="00EC681C">
        <w:rPr>
          <w:rFonts w:ascii="Times New Roman" w:hAnsi="Times New Roman" w:cs="Times New Roman"/>
        </w:rPr>
        <w:t>его победителей и призеров</w:t>
      </w:r>
    </w:p>
    <w:p w14:paraId="75F04E56" w14:textId="77777777" w:rsidR="006B290F" w:rsidRPr="00EC681C" w:rsidRDefault="006B290F">
      <w:pPr>
        <w:pStyle w:val="ConsPlusNormal"/>
        <w:jc w:val="both"/>
        <w:rPr>
          <w:rFonts w:ascii="Times New Roman" w:hAnsi="Times New Roman" w:cs="Times New Roman"/>
        </w:rPr>
      </w:pPr>
    </w:p>
    <w:p w14:paraId="1EFA231E" w14:textId="77777777" w:rsidR="006B290F" w:rsidRPr="00EC681C" w:rsidRDefault="006B290F">
      <w:pPr>
        <w:pStyle w:val="ConsPlusNormal"/>
        <w:ind w:firstLine="540"/>
        <w:jc w:val="both"/>
        <w:rPr>
          <w:rFonts w:ascii="Times New Roman" w:hAnsi="Times New Roman" w:cs="Times New Roman"/>
        </w:rPr>
      </w:pPr>
      <w:r w:rsidRPr="00EC681C">
        <w:rPr>
          <w:rFonts w:ascii="Times New Roman" w:hAnsi="Times New Roman" w:cs="Times New Roman"/>
        </w:rPr>
        <w:t xml:space="preserve">4.1. Решение об определении победителей и призеров конкурса (далее - решение) принимается на заседании конкурсной комиссии на основании </w:t>
      </w:r>
      <w:hyperlink w:anchor="P344">
        <w:r w:rsidRPr="00EC681C">
          <w:rPr>
            <w:rFonts w:ascii="Times New Roman" w:hAnsi="Times New Roman" w:cs="Times New Roman"/>
          </w:rPr>
          <w:t>методики</w:t>
        </w:r>
      </w:hyperlink>
      <w:r w:rsidRPr="00EC681C">
        <w:rPr>
          <w:rFonts w:ascii="Times New Roman" w:hAnsi="Times New Roman" w:cs="Times New Roman"/>
        </w:rPr>
        <w:t xml:space="preserve"> оценки.</w:t>
      </w:r>
    </w:p>
    <w:p w14:paraId="7D2202B2"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32">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03.10.2022 N 1447-р/</w:t>
      </w:r>
      <w:proofErr w:type="spellStart"/>
      <w:r w:rsidRPr="00EC681C">
        <w:rPr>
          <w:rFonts w:ascii="Times New Roman" w:hAnsi="Times New Roman" w:cs="Times New Roman"/>
        </w:rPr>
        <w:t>адм</w:t>
      </w:r>
      <w:proofErr w:type="spellEnd"/>
      <w:r w:rsidRPr="00EC681C">
        <w:rPr>
          <w:rFonts w:ascii="Times New Roman" w:hAnsi="Times New Roman" w:cs="Times New Roman"/>
        </w:rPr>
        <w:t>)</w:t>
      </w:r>
    </w:p>
    <w:p w14:paraId="1CCE6DD6"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4.2. Победителями признаются участники конкурса, набравшие наибольшее количество баллов.</w:t>
      </w:r>
    </w:p>
    <w:p w14:paraId="3658784B"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4.3. Победителям конкурса присуждаются одно первое место, три вторых места, четыре третьих места.</w:t>
      </w:r>
    </w:p>
    <w:p w14:paraId="7B0BAF02"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Призерами конкурса признаются 10 участников конкурса, следующих по сумме набранных ими баллов за победителями конкурса.</w:t>
      </w:r>
    </w:p>
    <w:p w14:paraId="0A45D0CC"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(абзац введен </w:t>
      </w:r>
      <w:hyperlink r:id="rId33">
        <w:r w:rsidRPr="00EC681C">
          <w:rPr>
            <w:rFonts w:ascii="Times New Roman" w:hAnsi="Times New Roman" w:cs="Times New Roman"/>
          </w:rPr>
          <w:t>распоряжением</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w:t>
      </w:r>
    </w:p>
    <w:p w14:paraId="3367D955"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При равном количестве баллов по результатам конкурса у двух и более участников победителем или призером конкурса признается участник конкурса, подавший документы об участии в конкурсе в более ранние сроки.</w:t>
      </w:r>
    </w:p>
    <w:p w14:paraId="320966B3"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34">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w:t>
      </w:r>
    </w:p>
    <w:p w14:paraId="2DB5AC2F"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4.4. Утратил силу. - </w:t>
      </w:r>
      <w:hyperlink r:id="rId35">
        <w:r w:rsidRPr="00EC681C">
          <w:rPr>
            <w:rFonts w:ascii="Times New Roman" w:hAnsi="Times New Roman" w:cs="Times New Roman"/>
          </w:rPr>
          <w:t>Распоряжение</w:t>
        </w:r>
      </w:hyperlink>
      <w:r w:rsidRPr="00EC681C">
        <w:rPr>
          <w:rFonts w:ascii="Times New Roman" w:hAnsi="Times New Roman" w:cs="Times New Roman"/>
        </w:rPr>
        <w:t xml:space="preserve"> Администрации Смоленской области от 07.08.2019 N 1323-р/адм.</w:t>
      </w:r>
    </w:p>
    <w:p w14:paraId="2D9B41AB"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4.5. Конкурсная комиссия в течение 3 рабочих дней со дня принятия решения направляет протокол заседания конкурсной комиссии, а также документы участников конкурса, поступившие в конкурсную комиссию для рассмотрения, в Министерство Смоленской области по внутренней политике.</w:t>
      </w:r>
    </w:p>
    <w:p w14:paraId="3833189C"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36">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 xml:space="preserve">, </w:t>
      </w:r>
      <w:hyperlink r:id="rId37">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1B43EA32"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4.6. На основании решения конкурсной комиссии Министерство Смоленской области по внутренней политике готовит проект распоряжения Правительства Смоленской области об итогах конкурса и награждении его победителей и призеров.</w:t>
      </w:r>
    </w:p>
    <w:p w14:paraId="177C4B9F"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(п. 4.6 в ред. </w:t>
      </w:r>
      <w:hyperlink r:id="rId38">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166DC2DE"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4.7. Если для участия в конкурсе не поступило ни одного заявления или подано только одно заявление, конкурс считается несостоявшимся, повторно конкурс не проводится.</w:t>
      </w:r>
    </w:p>
    <w:p w14:paraId="0BD989A8" w14:textId="77777777" w:rsidR="006B290F" w:rsidRPr="00EC681C" w:rsidRDefault="006B290F">
      <w:pPr>
        <w:pStyle w:val="ConsPlusNormal"/>
        <w:jc w:val="both"/>
        <w:rPr>
          <w:rFonts w:ascii="Times New Roman" w:hAnsi="Times New Roman" w:cs="Times New Roman"/>
        </w:rPr>
      </w:pPr>
    </w:p>
    <w:p w14:paraId="33829EB1" w14:textId="77777777" w:rsidR="006B290F" w:rsidRPr="00EC681C" w:rsidRDefault="006B290F">
      <w:pPr>
        <w:pStyle w:val="ConsPlusTitle"/>
        <w:jc w:val="center"/>
        <w:outlineLvl w:val="1"/>
        <w:rPr>
          <w:rFonts w:ascii="Times New Roman" w:hAnsi="Times New Roman" w:cs="Times New Roman"/>
        </w:rPr>
      </w:pPr>
      <w:r w:rsidRPr="00EC681C">
        <w:rPr>
          <w:rFonts w:ascii="Times New Roman" w:hAnsi="Times New Roman" w:cs="Times New Roman"/>
        </w:rPr>
        <w:t>5. Награждение победителей и призеров конкурса</w:t>
      </w:r>
    </w:p>
    <w:p w14:paraId="350EA9AB" w14:textId="77777777" w:rsidR="006B290F" w:rsidRPr="00EC681C" w:rsidRDefault="006B290F">
      <w:pPr>
        <w:pStyle w:val="ConsPlusNormal"/>
        <w:jc w:val="both"/>
        <w:rPr>
          <w:rFonts w:ascii="Times New Roman" w:hAnsi="Times New Roman" w:cs="Times New Roman"/>
        </w:rPr>
      </w:pPr>
    </w:p>
    <w:p w14:paraId="0E8FD5E6" w14:textId="77777777" w:rsidR="006B290F" w:rsidRPr="00EC681C" w:rsidRDefault="006B290F">
      <w:pPr>
        <w:pStyle w:val="ConsPlusNormal"/>
        <w:ind w:firstLine="540"/>
        <w:jc w:val="both"/>
        <w:rPr>
          <w:rFonts w:ascii="Times New Roman" w:hAnsi="Times New Roman" w:cs="Times New Roman"/>
        </w:rPr>
      </w:pPr>
      <w:r w:rsidRPr="00EC681C">
        <w:rPr>
          <w:rFonts w:ascii="Times New Roman" w:hAnsi="Times New Roman" w:cs="Times New Roman"/>
        </w:rPr>
        <w:t>5.1. Награждение победителей и призеров конкурса проводится в торжественной обстановке.</w:t>
      </w:r>
    </w:p>
    <w:p w14:paraId="3F0D84B0"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39">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w:t>
      </w:r>
    </w:p>
    <w:p w14:paraId="04A82D42"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5.2. Победители и призеры конкурса награждаются ценными призами.</w:t>
      </w:r>
    </w:p>
    <w:p w14:paraId="42DCDDDF"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(п. 5.2 в ред. </w:t>
      </w:r>
      <w:hyperlink r:id="rId40">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w:t>
      </w:r>
    </w:p>
    <w:p w14:paraId="2E3883E3" w14:textId="77777777" w:rsidR="006B290F" w:rsidRPr="00EC681C" w:rsidRDefault="006B290F">
      <w:pPr>
        <w:pStyle w:val="ConsPlusNormal"/>
        <w:spacing w:before="240"/>
        <w:ind w:firstLine="540"/>
        <w:jc w:val="both"/>
        <w:rPr>
          <w:rFonts w:ascii="Times New Roman" w:hAnsi="Times New Roman" w:cs="Times New Roman"/>
        </w:rPr>
      </w:pPr>
      <w:r w:rsidRPr="00EC681C">
        <w:rPr>
          <w:rFonts w:ascii="Times New Roman" w:hAnsi="Times New Roman" w:cs="Times New Roman"/>
        </w:rPr>
        <w:t xml:space="preserve">5.3 - 5.4. Утратили силу. - </w:t>
      </w:r>
      <w:hyperlink r:id="rId41">
        <w:r w:rsidRPr="00EC681C">
          <w:rPr>
            <w:rFonts w:ascii="Times New Roman" w:hAnsi="Times New Roman" w:cs="Times New Roman"/>
          </w:rPr>
          <w:t>Распоряжение</w:t>
        </w:r>
      </w:hyperlink>
      <w:r w:rsidRPr="00EC681C">
        <w:rPr>
          <w:rFonts w:ascii="Times New Roman" w:hAnsi="Times New Roman" w:cs="Times New Roman"/>
        </w:rPr>
        <w:t xml:space="preserve"> Администрации Смоленской области от 07.08.2019 N 1323-р/адм.</w:t>
      </w:r>
    </w:p>
    <w:p w14:paraId="49286711" w14:textId="77777777" w:rsidR="006B290F" w:rsidRPr="00EC681C" w:rsidRDefault="006B290F">
      <w:pPr>
        <w:pStyle w:val="ConsPlusNormal"/>
        <w:jc w:val="both"/>
        <w:rPr>
          <w:rFonts w:ascii="Times New Roman" w:hAnsi="Times New Roman" w:cs="Times New Roman"/>
        </w:rPr>
      </w:pPr>
    </w:p>
    <w:p w14:paraId="2E06DB95" w14:textId="77777777" w:rsidR="006B290F" w:rsidRPr="00EC681C" w:rsidRDefault="006B290F">
      <w:pPr>
        <w:pStyle w:val="ConsPlusTitle"/>
        <w:jc w:val="center"/>
        <w:outlineLvl w:val="1"/>
        <w:rPr>
          <w:rFonts w:ascii="Times New Roman" w:hAnsi="Times New Roman" w:cs="Times New Roman"/>
        </w:rPr>
      </w:pPr>
      <w:r w:rsidRPr="00EC681C">
        <w:rPr>
          <w:rFonts w:ascii="Times New Roman" w:hAnsi="Times New Roman" w:cs="Times New Roman"/>
        </w:rPr>
        <w:t>6. Хранение документов, представленных участниками конкурса</w:t>
      </w:r>
    </w:p>
    <w:p w14:paraId="5822A5E4" w14:textId="77777777" w:rsidR="006B290F" w:rsidRPr="00EC681C" w:rsidRDefault="006B290F">
      <w:pPr>
        <w:pStyle w:val="ConsPlusNormal"/>
        <w:jc w:val="both"/>
        <w:rPr>
          <w:rFonts w:ascii="Times New Roman" w:hAnsi="Times New Roman" w:cs="Times New Roman"/>
        </w:rPr>
      </w:pPr>
    </w:p>
    <w:p w14:paraId="4442EF99" w14:textId="77777777" w:rsidR="006B290F" w:rsidRPr="00EC681C" w:rsidRDefault="006B290F">
      <w:pPr>
        <w:pStyle w:val="ConsPlusNormal"/>
        <w:ind w:firstLine="540"/>
        <w:jc w:val="both"/>
        <w:rPr>
          <w:rFonts w:ascii="Times New Roman" w:hAnsi="Times New Roman" w:cs="Times New Roman"/>
        </w:rPr>
      </w:pPr>
      <w:r w:rsidRPr="00EC681C">
        <w:rPr>
          <w:rFonts w:ascii="Times New Roman" w:hAnsi="Times New Roman" w:cs="Times New Roman"/>
        </w:rPr>
        <w:t>Документы участников конкурса подлежат хранению в Министерстве Смоленской области по внутренней политике не менее 3 лет.</w:t>
      </w:r>
    </w:p>
    <w:p w14:paraId="56EE9D44"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ред. </w:t>
      </w:r>
      <w:hyperlink r:id="rId42">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 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 xml:space="preserve">, </w:t>
      </w:r>
      <w:hyperlink r:id="rId43">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 от 09.10.2024 N 1685-рп)</w:t>
      </w:r>
    </w:p>
    <w:p w14:paraId="1B142DFF" w14:textId="77777777" w:rsidR="006B290F" w:rsidRPr="00EC681C" w:rsidRDefault="006B290F">
      <w:pPr>
        <w:pStyle w:val="ConsPlusNormal"/>
        <w:jc w:val="both"/>
        <w:rPr>
          <w:rFonts w:ascii="Times New Roman" w:hAnsi="Times New Roman" w:cs="Times New Roman"/>
        </w:rPr>
      </w:pPr>
    </w:p>
    <w:p w14:paraId="70353F83" w14:textId="77777777" w:rsidR="006B290F" w:rsidRPr="00EC681C" w:rsidRDefault="006B290F">
      <w:pPr>
        <w:pStyle w:val="ConsPlusNormal"/>
        <w:jc w:val="both"/>
        <w:rPr>
          <w:rFonts w:ascii="Times New Roman" w:hAnsi="Times New Roman" w:cs="Times New Roman"/>
        </w:rPr>
      </w:pPr>
    </w:p>
    <w:p w14:paraId="3243E92D" w14:textId="77777777" w:rsidR="006B290F" w:rsidRPr="00EC681C" w:rsidRDefault="006B290F">
      <w:pPr>
        <w:pStyle w:val="ConsPlusNormal"/>
        <w:jc w:val="both"/>
        <w:rPr>
          <w:rFonts w:ascii="Times New Roman" w:hAnsi="Times New Roman" w:cs="Times New Roman"/>
        </w:rPr>
      </w:pPr>
    </w:p>
    <w:p w14:paraId="72553671" w14:textId="77777777" w:rsidR="006B290F" w:rsidRPr="00EC681C" w:rsidRDefault="006B290F">
      <w:pPr>
        <w:pStyle w:val="ConsPlusNormal"/>
        <w:jc w:val="right"/>
        <w:outlineLvl w:val="1"/>
        <w:rPr>
          <w:rFonts w:ascii="Times New Roman" w:hAnsi="Times New Roman" w:cs="Times New Roman"/>
        </w:rPr>
      </w:pPr>
      <w:r w:rsidRPr="00EC681C">
        <w:rPr>
          <w:rFonts w:ascii="Times New Roman" w:hAnsi="Times New Roman" w:cs="Times New Roman"/>
        </w:rPr>
        <w:t>Приложение N 1</w:t>
      </w:r>
    </w:p>
    <w:p w14:paraId="4A1677C0"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к Положению</w:t>
      </w:r>
    </w:p>
    <w:p w14:paraId="5AFCCD66"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 порядке проведения ежегодного</w:t>
      </w:r>
    </w:p>
    <w:p w14:paraId="2F60BB4A"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областного конкурса "Лучший</w:t>
      </w:r>
    </w:p>
    <w:p w14:paraId="2CFDDBAD"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народный дружинник"</w:t>
      </w:r>
    </w:p>
    <w:p w14:paraId="21E154DD" w14:textId="77777777" w:rsidR="006B290F" w:rsidRPr="00EC681C" w:rsidRDefault="006B29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81C" w:rsidRPr="00EC681C" w14:paraId="648FE51B" w14:textId="77777777">
        <w:tc>
          <w:tcPr>
            <w:tcW w:w="60" w:type="dxa"/>
            <w:tcBorders>
              <w:top w:val="nil"/>
              <w:left w:val="nil"/>
              <w:bottom w:val="nil"/>
              <w:right w:val="nil"/>
            </w:tcBorders>
            <w:shd w:val="clear" w:color="auto" w:fill="CED3F1"/>
            <w:tcMar>
              <w:top w:w="0" w:type="dxa"/>
              <w:left w:w="0" w:type="dxa"/>
              <w:bottom w:w="0" w:type="dxa"/>
              <w:right w:w="0" w:type="dxa"/>
            </w:tcMar>
          </w:tcPr>
          <w:p w14:paraId="5C817408" w14:textId="77777777" w:rsidR="006B290F" w:rsidRPr="00EC681C" w:rsidRDefault="006B29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D4D3743" w14:textId="77777777" w:rsidR="006B290F" w:rsidRPr="00EC681C" w:rsidRDefault="006B29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464DF5CF"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Список изменяющих документов</w:t>
            </w:r>
          </w:p>
          <w:p w14:paraId="37DBD267"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(в ред. </w:t>
            </w:r>
            <w:hyperlink r:id="rId44">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w:t>
            </w:r>
          </w:p>
          <w:p w14:paraId="072388D9"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w:t>
            </w:r>
          </w:p>
          <w:p w14:paraId="79458E9F" w14:textId="77777777" w:rsidR="006B290F" w:rsidRPr="00EC681C" w:rsidRDefault="00000000">
            <w:pPr>
              <w:pStyle w:val="ConsPlusNormal"/>
              <w:jc w:val="center"/>
              <w:rPr>
                <w:rFonts w:ascii="Times New Roman" w:hAnsi="Times New Roman" w:cs="Times New Roman"/>
              </w:rPr>
            </w:pPr>
            <w:hyperlink r:id="rId45">
              <w:r w:rsidR="006B290F" w:rsidRPr="00EC681C">
                <w:rPr>
                  <w:rFonts w:ascii="Times New Roman" w:hAnsi="Times New Roman" w:cs="Times New Roman"/>
                </w:rPr>
                <w:t>распоряжения</w:t>
              </w:r>
            </w:hyperlink>
            <w:r w:rsidR="006B290F" w:rsidRPr="00EC681C">
              <w:rPr>
                <w:rFonts w:ascii="Times New Roman" w:hAnsi="Times New Roman" w:cs="Times New Roman"/>
              </w:rPr>
              <w:t xml:space="preserve"> Правительства Смоленской области</w:t>
            </w:r>
          </w:p>
          <w:p w14:paraId="7C7D66E3"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от 09.10.2024 N 1685-рп)</w:t>
            </w:r>
          </w:p>
        </w:tc>
        <w:tc>
          <w:tcPr>
            <w:tcW w:w="113" w:type="dxa"/>
            <w:tcBorders>
              <w:top w:val="nil"/>
              <w:left w:val="nil"/>
              <w:bottom w:val="nil"/>
              <w:right w:val="nil"/>
            </w:tcBorders>
            <w:shd w:val="clear" w:color="auto" w:fill="F4F3F8"/>
            <w:tcMar>
              <w:top w:w="0" w:type="dxa"/>
              <w:left w:w="0" w:type="dxa"/>
              <w:bottom w:w="0" w:type="dxa"/>
              <w:right w:w="0" w:type="dxa"/>
            </w:tcMar>
          </w:tcPr>
          <w:p w14:paraId="71E11FDA" w14:textId="77777777" w:rsidR="006B290F" w:rsidRPr="00EC681C" w:rsidRDefault="006B290F">
            <w:pPr>
              <w:pStyle w:val="ConsPlusNormal"/>
              <w:rPr>
                <w:rFonts w:ascii="Times New Roman" w:hAnsi="Times New Roman" w:cs="Times New Roman"/>
              </w:rPr>
            </w:pPr>
          </w:p>
        </w:tc>
      </w:tr>
    </w:tbl>
    <w:p w14:paraId="7F5520D6" w14:textId="77777777" w:rsidR="006B290F" w:rsidRPr="00EC681C" w:rsidRDefault="006B290F">
      <w:pPr>
        <w:pStyle w:val="ConsPlusNormal"/>
        <w:jc w:val="both"/>
        <w:rPr>
          <w:rFonts w:ascii="Times New Roman" w:hAnsi="Times New Roman" w:cs="Times New Roman"/>
        </w:rPr>
      </w:pPr>
    </w:p>
    <w:p w14:paraId="7FD99E62" w14:textId="77777777" w:rsidR="006B290F" w:rsidRPr="00EC681C" w:rsidRDefault="006B290F">
      <w:pPr>
        <w:pStyle w:val="ConsPlusNormal"/>
        <w:jc w:val="right"/>
        <w:rPr>
          <w:rFonts w:ascii="Times New Roman" w:hAnsi="Times New Roman" w:cs="Times New Roman"/>
          <w:szCs w:val="24"/>
        </w:rPr>
      </w:pPr>
      <w:r w:rsidRPr="00EC681C">
        <w:rPr>
          <w:rFonts w:ascii="Times New Roman" w:hAnsi="Times New Roman" w:cs="Times New Roman"/>
          <w:szCs w:val="24"/>
        </w:rPr>
        <w:t>Форма</w:t>
      </w:r>
    </w:p>
    <w:p w14:paraId="5A9E247D" w14:textId="77777777" w:rsidR="006B290F" w:rsidRPr="00EC681C" w:rsidRDefault="006B290F">
      <w:pPr>
        <w:pStyle w:val="ConsPlusNormal"/>
        <w:jc w:val="both"/>
        <w:rPr>
          <w:rFonts w:ascii="Times New Roman" w:hAnsi="Times New Roman" w:cs="Times New Roman"/>
          <w:szCs w:val="24"/>
        </w:rPr>
      </w:pPr>
    </w:p>
    <w:p w14:paraId="6A606F30" w14:textId="77777777" w:rsidR="00EC681C" w:rsidRPr="00EC681C" w:rsidRDefault="00EC681C" w:rsidP="00EC681C">
      <w:pPr>
        <w:widowControl w:val="0"/>
        <w:autoSpaceDE w:val="0"/>
        <w:autoSpaceDN w:val="0"/>
        <w:spacing w:after="0" w:line="240" w:lineRule="auto"/>
        <w:ind w:firstLine="851"/>
        <w:jc w:val="right"/>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 xml:space="preserve">                                            В конкурсную комиссию                                              ежегодного областного конкурса</w:t>
      </w:r>
    </w:p>
    <w:p w14:paraId="109668B2" w14:textId="77777777" w:rsidR="00EC681C" w:rsidRPr="00EC681C" w:rsidRDefault="00EC681C" w:rsidP="00EC681C">
      <w:pPr>
        <w:widowControl w:val="0"/>
        <w:autoSpaceDE w:val="0"/>
        <w:autoSpaceDN w:val="0"/>
        <w:spacing w:after="0" w:line="240" w:lineRule="auto"/>
        <w:jc w:val="right"/>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 xml:space="preserve">                                            «Лучший народный дружинник»</w:t>
      </w:r>
    </w:p>
    <w:p w14:paraId="753B297C" w14:textId="77777777" w:rsidR="00EC681C" w:rsidRPr="00EC681C" w:rsidRDefault="00EC681C" w:rsidP="00EC681C">
      <w:pPr>
        <w:widowControl w:val="0"/>
        <w:autoSpaceDE w:val="0"/>
        <w:autoSpaceDN w:val="0"/>
        <w:spacing w:after="0" w:line="240" w:lineRule="auto"/>
        <w:ind w:left="4956"/>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____________________________________,</w:t>
      </w:r>
    </w:p>
    <w:p w14:paraId="79B37C6B" w14:textId="77777777" w:rsidR="00EC681C" w:rsidRPr="00EC681C" w:rsidRDefault="00EC681C" w:rsidP="00EC681C">
      <w:pPr>
        <w:widowControl w:val="0"/>
        <w:autoSpaceDE w:val="0"/>
        <w:autoSpaceDN w:val="0"/>
        <w:spacing w:after="0" w:line="240" w:lineRule="auto"/>
        <w:ind w:left="5664" w:firstLine="708"/>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(фамилия, имя, отчество)</w:t>
      </w:r>
    </w:p>
    <w:p w14:paraId="75B9172B" w14:textId="77777777" w:rsidR="00EC681C" w:rsidRPr="00EC681C" w:rsidRDefault="00EC681C" w:rsidP="00EC681C">
      <w:pPr>
        <w:widowControl w:val="0"/>
        <w:autoSpaceDE w:val="0"/>
        <w:autoSpaceDN w:val="0"/>
        <w:spacing w:after="0" w:line="240" w:lineRule="auto"/>
        <w:ind w:left="4956"/>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____________________________________,</w:t>
      </w:r>
    </w:p>
    <w:p w14:paraId="58BAC807" w14:textId="77777777" w:rsidR="00EC681C" w:rsidRPr="00EC681C" w:rsidRDefault="00EC681C" w:rsidP="00EC681C">
      <w:pPr>
        <w:widowControl w:val="0"/>
        <w:autoSpaceDE w:val="0"/>
        <w:autoSpaceDN w:val="0"/>
        <w:spacing w:after="0" w:line="240" w:lineRule="auto"/>
        <w:ind w:left="4248" w:firstLine="708"/>
        <w:jc w:val="center"/>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(кем является,</w:t>
      </w:r>
    </w:p>
    <w:p w14:paraId="109894AE" w14:textId="77777777" w:rsidR="00EC681C" w:rsidRPr="00EC681C" w:rsidRDefault="00EC681C" w:rsidP="00EC681C">
      <w:pPr>
        <w:widowControl w:val="0"/>
        <w:autoSpaceDE w:val="0"/>
        <w:autoSpaceDN w:val="0"/>
        <w:spacing w:after="0" w:line="240" w:lineRule="auto"/>
        <w:ind w:left="4248" w:firstLine="708"/>
        <w:jc w:val="center"/>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наименование народной дружины)</w:t>
      </w:r>
    </w:p>
    <w:p w14:paraId="488C8C69" w14:textId="77777777" w:rsidR="00EC681C" w:rsidRPr="00EC681C" w:rsidRDefault="00EC681C" w:rsidP="00EC681C">
      <w:pPr>
        <w:widowControl w:val="0"/>
        <w:autoSpaceDE w:val="0"/>
        <w:autoSpaceDN w:val="0"/>
        <w:spacing w:after="0" w:line="240" w:lineRule="auto"/>
        <w:jc w:val="right"/>
        <w:rPr>
          <w:rFonts w:ascii="Times New Roman" w:eastAsia="Times New Roman" w:hAnsi="Times New Roman" w:cs="Times New Roman"/>
          <w:kern w:val="0"/>
          <w:lang w:eastAsia="ru-RU"/>
          <w14:ligatures w14:val="none"/>
        </w:rPr>
      </w:pPr>
    </w:p>
    <w:p w14:paraId="52F370A2" w14:textId="77777777" w:rsidR="00EC681C" w:rsidRPr="00EC681C" w:rsidRDefault="00EC681C" w:rsidP="00EC681C">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6034E48C" w14:textId="77777777" w:rsidR="00EC681C" w:rsidRPr="00EC681C" w:rsidRDefault="00EC681C" w:rsidP="00EC681C">
      <w:pPr>
        <w:widowControl w:val="0"/>
        <w:autoSpaceDE w:val="0"/>
        <w:autoSpaceDN w:val="0"/>
        <w:spacing w:after="0" w:line="240" w:lineRule="auto"/>
        <w:jc w:val="center"/>
        <w:rPr>
          <w:rFonts w:ascii="Times New Roman" w:eastAsia="Times New Roman" w:hAnsi="Times New Roman" w:cs="Times New Roman"/>
          <w:b/>
          <w:kern w:val="0"/>
          <w:lang w:eastAsia="ru-RU"/>
          <w14:ligatures w14:val="none"/>
        </w:rPr>
      </w:pPr>
      <w:bookmarkStart w:id="3" w:name="P246"/>
      <w:bookmarkEnd w:id="3"/>
      <w:r w:rsidRPr="00EC681C">
        <w:rPr>
          <w:rFonts w:ascii="Times New Roman" w:eastAsia="Times New Roman" w:hAnsi="Times New Roman" w:cs="Times New Roman"/>
          <w:b/>
          <w:kern w:val="0"/>
          <w:lang w:eastAsia="ru-RU"/>
          <w14:ligatures w14:val="none"/>
        </w:rPr>
        <w:t>ЗАЯВЛЕНИЕ</w:t>
      </w:r>
    </w:p>
    <w:p w14:paraId="6830A5B3" w14:textId="77777777" w:rsidR="00EC681C" w:rsidRPr="00EC681C" w:rsidRDefault="00EC681C" w:rsidP="00EC681C">
      <w:pPr>
        <w:widowControl w:val="0"/>
        <w:autoSpaceDE w:val="0"/>
        <w:autoSpaceDN w:val="0"/>
        <w:spacing w:after="0" w:line="240" w:lineRule="auto"/>
        <w:jc w:val="center"/>
        <w:rPr>
          <w:rFonts w:ascii="Times New Roman" w:eastAsia="Times New Roman" w:hAnsi="Times New Roman" w:cs="Times New Roman"/>
          <w:b/>
          <w:kern w:val="0"/>
          <w:lang w:eastAsia="ru-RU"/>
          <w14:ligatures w14:val="none"/>
        </w:rPr>
      </w:pPr>
      <w:r w:rsidRPr="00EC681C">
        <w:rPr>
          <w:rFonts w:ascii="Times New Roman" w:eastAsia="Times New Roman" w:hAnsi="Times New Roman" w:cs="Times New Roman"/>
          <w:b/>
          <w:kern w:val="0"/>
          <w:lang w:eastAsia="ru-RU"/>
          <w14:ligatures w14:val="none"/>
        </w:rPr>
        <w:t>об участии в ежегодном областном конкурсе</w:t>
      </w:r>
    </w:p>
    <w:p w14:paraId="2D51B1E0" w14:textId="77777777" w:rsidR="00EC681C" w:rsidRPr="00EC681C" w:rsidRDefault="00EC681C" w:rsidP="00EC681C">
      <w:pPr>
        <w:widowControl w:val="0"/>
        <w:autoSpaceDE w:val="0"/>
        <w:autoSpaceDN w:val="0"/>
        <w:spacing w:after="0" w:line="240" w:lineRule="auto"/>
        <w:jc w:val="center"/>
        <w:rPr>
          <w:rFonts w:ascii="Times New Roman" w:eastAsia="Times New Roman" w:hAnsi="Times New Roman" w:cs="Times New Roman"/>
          <w:b/>
          <w:kern w:val="0"/>
          <w:lang w:eastAsia="ru-RU"/>
          <w14:ligatures w14:val="none"/>
        </w:rPr>
      </w:pPr>
      <w:r w:rsidRPr="00EC681C">
        <w:rPr>
          <w:rFonts w:ascii="Times New Roman" w:eastAsia="Times New Roman" w:hAnsi="Times New Roman" w:cs="Times New Roman"/>
          <w:b/>
          <w:kern w:val="0"/>
          <w:lang w:eastAsia="ru-RU"/>
          <w14:ligatures w14:val="none"/>
        </w:rPr>
        <w:t>«Лучший народный дружинник»</w:t>
      </w:r>
    </w:p>
    <w:p w14:paraId="32219CCB" w14:textId="77777777" w:rsidR="00EC681C" w:rsidRPr="00EC681C" w:rsidRDefault="00EC681C" w:rsidP="00EC681C">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4E88D6FC" w14:textId="77777777" w:rsidR="00EC681C" w:rsidRPr="00EC681C" w:rsidRDefault="00EC681C" w:rsidP="00EC681C">
      <w:pPr>
        <w:widowControl w:val="0"/>
        <w:autoSpaceDE w:val="0"/>
        <w:autoSpaceDN w:val="0"/>
        <w:spacing w:after="0" w:line="240" w:lineRule="auto"/>
        <w:ind w:firstLine="567"/>
        <w:jc w:val="both"/>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Прошу принять мои документы для участия в ежегодном областном конкурсе «Лучший народный дружинник».</w:t>
      </w:r>
    </w:p>
    <w:p w14:paraId="72AC6712" w14:textId="77777777" w:rsidR="00EC681C" w:rsidRPr="00EC681C" w:rsidRDefault="00EC681C" w:rsidP="00EC681C">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5AFB2276" w14:textId="400CA10D" w:rsidR="00EC681C" w:rsidRPr="00EC681C" w:rsidRDefault="00EC681C" w:rsidP="00EC681C">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 xml:space="preserve">    Приложения: </w:t>
      </w:r>
      <w:r>
        <w:rPr>
          <w:rFonts w:ascii="Times New Roman" w:eastAsia="Times New Roman" w:hAnsi="Times New Roman" w:cs="Times New Roman"/>
          <w:kern w:val="0"/>
          <w:lang w:eastAsia="ru-RU"/>
          <w14:ligatures w14:val="none"/>
        </w:rPr>
        <w:t xml:space="preserve">     </w:t>
      </w:r>
      <w:r w:rsidRPr="00EC681C">
        <w:rPr>
          <w:rFonts w:ascii="Times New Roman" w:eastAsia="Times New Roman" w:hAnsi="Times New Roman" w:cs="Times New Roman"/>
          <w:kern w:val="0"/>
          <w:lang w:eastAsia="ru-RU"/>
          <w14:ligatures w14:val="none"/>
        </w:rPr>
        <w:t>1._____________________________________.</w:t>
      </w:r>
    </w:p>
    <w:p w14:paraId="6F65EBB2" w14:textId="77777777" w:rsidR="00EC681C" w:rsidRPr="00EC681C" w:rsidRDefault="00EC681C" w:rsidP="00EC681C">
      <w:pPr>
        <w:widowControl w:val="0"/>
        <w:autoSpaceDE w:val="0"/>
        <w:autoSpaceDN w:val="0"/>
        <w:spacing w:after="0" w:line="240" w:lineRule="auto"/>
        <w:ind w:firstLine="1985"/>
        <w:jc w:val="both"/>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2._____________________________________.</w:t>
      </w:r>
    </w:p>
    <w:p w14:paraId="340FFBE8" w14:textId="77777777" w:rsidR="00EC681C" w:rsidRPr="00EC681C" w:rsidRDefault="00EC681C" w:rsidP="00EC681C">
      <w:pPr>
        <w:widowControl w:val="0"/>
        <w:autoSpaceDE w:val="0"/>
        <w:autoSpaceDN w:val="0"/>
        <w:spacing w:after="0" w:line="240" w:lineRule="auto"/>
        <w:ind w:firstLine="1985"/>
        <w:jc w:val="both"/>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3._____________________________________.</w:t>
      </w:r>
    </w:p>
    <w:p w14:paraId="643FD104" w14:textId="77777777" w:rsidR="00EC681C" w:rsidRPr="00EC681C" w:rsidRDefault="00EC681C" w:rsidP="00EC681C">
      <w:pPr>
        <w:widowControl w:val="0"/>
        <w:autoSpaceDE w:val="0"/>
        <w:autoSpaceDN w:val="0"/>
        <w:spacing w:after="0" w:line="240" w:lineRule="auto"/>
        <w:ind w:firstLine="1985"/>
        <w:jc w:val="both"/>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4._____________________________________.</w:t>
      </w:r>
    </w:p>
    <w:p w14:paraId="7F426934" w14:textId="77777777" w:rsidR="00EC681C" w:rsidRPr="00EC681C" w:rsidRDefault="00EC681C" w:rsidP="00EC681C">
      <w:pPr>
        <w:widowControl w:val="0"/>
        <w:autoSpaceDE w:val="0"/>
        <w:autoSpaceDN w:val="0"/>
        <w:spacing w:after="0" w:line="240" w:lineRule="auto"/>
        <w:ind w:firstLine="1985"/>
        <w:jc w:val="both"/>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5._____________________________________.</w:t>
      </w:r>
    </w:p>
    <w:p w14:paraId="31CAFF88" w14:textId="77777777" w:rsidR="00EC681C" w:rsidRPr="00EC681C" w:rsidRDefault="00EC681C" w:rsidP="00EC681C">
      <w:pPr>
        <w:widowControl w:val="0"/>
        <w:autoSpaceDE w:val="0"/>
        <w:autoSpaceDN w:val="0"/>
        <w:spacing w:after="0" w:line="240" w:lineRule="auto"/>
        <w:ind w:firstLine="1985"/>
        <w:jc w:val="both"/>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6._____________________________________.</w:t>
      </w:r>
    </w:p>
    <w:p w14:paraId="53B9BFD3" w14:textId="77777777" w:rsidR="00EC681C" w:rsidRPr="00EC681C" w:rsidRDefault="00EC681C" w:rsidP="00EC681C">
      <w:pPr>
        <w:widowControl w:val="0"/>
        <w:autoSpaceDE w:val="0"/>
        <w:autoSpaceDN w:val="0"/>
        <w:spacing w:after="0" w:line="240" w:lineRule="auto"/>
        <w:ind w:firstLine="1985"/>
        <w:jc w:val="both"/>
        <w:rPr>
          <w:rFonts w:ascii="Times New Roman" w:eastAsia="Times New Roman" w:hAnsi="Times New Roman" w:cs="Times New Roman"/>
          <w:kern w:val="0"/>
          <w:lang w:eastAsia="ru-RU"/>
          <w14:ligatures w14:val="none"/>
        </w:rPr>
      </w:pPr>
      <w:r w:rsidRPr="00EC681C">
        <w:rPr>
          <w:rFonts w:ascii="Times New Roman" w:eastAsia="Times New Roman" w:hAnsi="Times New Roman" w:cs="Times New Roman"/>
          <w:kern w:val="0"/>
          <w:lang w:eastAsia="ru-RU"/>
          <w14:ligatures w14:val="none"/>
        </w:rPr>
        <w:t>7._____________________________________.</w:t>
      </w:r>
    </w:p>
    <w:p w14:paraId="1800DD11" w14:textId="77777777" w:rsidR="00EC681C" w:rsidRPr="00EC681C" w:rsidRDefault="00EC681C" w:rsidP="00EC681C">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742D9FBA" w14:textId="77777777" w:rsidR="00EC681C" w:rsidRPr="00EC681C" w:rsidRDefault="00EC681C" w:rsidP="00EC681C">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68681F4B" w14:textId="0F217B3D" w:rsidR="00EC681C" w:rsidRPr="00EC681C" w:rsidRDefault="00EC681C" w:rsidP="00EC681C">
      <w:pPr>
        <w:widowControl w:val="0"/>
        <w:autoSpaceDE w:val="0"/>
        <w:autoSpaceDN w:val="0"/>
        <w:jc w:val="both"/>
        <w:rPr>
          <w:rFonts w:ascii="Times New Roman" w:eastAsia="Times New Roman" w:hAnsi="Times New Roman" w:cs="Times New Roman"/>
          <w:kern w:val="0"/>
          <w:sz w:val="28"/>
          <w:szCs w:val="28"/>
          <w:lang w:eastAsia="ru-RU"/>
          <w14:ligatures w14:val="none"/>
        </w:rPr>
      </w:pPr>
      <w:r w:rsidRPr="00EC681C">
        <w:rPr>
          <w:rFonts w:ascii="Times New Roman" w:eastAsia="Times New Roman" w:hAnsi="Times New Roman" w:cs="Times New Roman"/>
          <w:kern w:val="0"/>
          <w:lang w:eastAsia="ru-RU"/>
          <w14:ligatures w14:val="none"/>
        </w:rPr>
        <w:t xml:space="preserve"> </w:t>
      </w:r>
      <w:r w:rsidRPr="00EC681C">
        <w:rPr>
          <w:rFonts w:ascii="Times New Roman" w:eastAsia="Times New Roman" w:hAnsi="Times New Roman" w:cs="Times New Roman"/>
          <w:kern w:val="0"/>
          <w:sz w:val="28"/>
          <w:szCs w:val="28"/>
          <w:lang w:eastAsia="ru-RU"/>
          <w14:ligatures w14:val="none"/>
        </w:rPr>
        <w:t xml:space="preserve">__________                                     </w:t>
      </w:r>
      <w:r w:rsidRPr="00EC681C">
        <w:rPr>
          <w:rFonts w:ascii="Times New Roman" w:eastAsia="Times New Roman" w:hAnsi="Times New Roman" w:cs="Times New Roman"/>
          <w:kern w:val="0"/>
          <w:sz w:val="28"/>
          <w:szCs w:val="28"/>
          <w:lang w:eastAsia="ru-RU"/>
          <w14:ligatures w14:val="none"/>
        </w:rPr>
        <w:tab/>
      </w:r>
      <w:r w:rsidRPr="00EC681C">
        <w:rPr>
          <w:rFonts w:ascii="Times New Roman" w:eastAsia="Times New Roman" w:hAnsi="Times New Roman" w:cs="Times New Roman"/>
          <w:kern w:val="0"/>
          <w:sz w:val="28"/>
          <w:szCs w:val="28"/>
          <w:lang w:eastAsia="ru-RU"/>
          <w14:ligatures w14:val="none"/>
        </w:rPr>
        <w:tab/>
      </w:r>
      <w:r w:rsidRPr="00EC681C">
        <w:rPr>
          <w:rFonts w:ascii="Times New Roman" w:eastAsia="Times New Roman" w:hAnsi="Times New Roman" w:cs="Times New Roman"/>
          <w:kern w:val="0"/>
          <w:sz w:val="28"/>
          <w:szCs w:val="28"/>
          <w:lang w:eastAsia="ru-RU"/>
          <w14:ligatures w14:val="none"/>
        </w:rPr>
        <w:tab/>
      </w:r>
      <w:r w:rsidRPr="00EC681C">
        <w:rPr>
          <w:rFonts w:ascii="Times New Roman" w:eastAsia="Times New Roman" w:hAnsi="Times New Roman" w:cs="Times New Roman"/>
          <w:kern w:val="0"/>
          <w:sz w:val="28"/>
          <w:szCs w:val="28"/>
          <w:lang w:eastAsia="ru-RU"/>
          <w14:ligatures w14:val="none"/>
        </w:rPr>
        <w:tab/>
      </w:r>
      <w:r w:rsidRPr="00EC681C">
        <w:rPr>
          <w:rFonts w:ascii="Times New Roman" w:eastAsia="Times New Roman" w:hAnsi="Times New Roman" w:cs="Times New Roman"/>
          <w:kern w:val="0"/>
          <w:sz w:val="28"/>
          <w:szCs w:val="28"/>
          <w:lang w:eastAsia="ru-RU"/>
          <w14:ligatures w14:val="none"/>
        </w:rPr>
        <w:tab/>
        <w:t>_______________</w:t>
      </w:r>
    </w:p>
    <w:p w14:paraId="7D8575E1" w14:textId="5CE8529D" w:rsidR="00EC681C" w:rsidRPr="00EC681C" w:rsidRDefault="00EC681C" w:rsidP="00EC681C">
      <w:pPr>
        <w:widowControl w:val="0"/>
        <w:autoSpaceDE w:val="0"/>
        <w:autoSpaceDN w:val="0"/>
        <w:spacing w:after="0" w:line="240" w:lineRule="auto"/>
        <w:jc w:val="both"/>
        <w:rPr>
          <w:rFonts w:ascii="Times New Roman" w:eastAsia="Times New Roman" w:hAnsi="Times New Roman" w:cs="Times New Roman"/>
          <w:kern w:val="0"/>
          <w:sz w:val="20"/>
          <w:szCs w:val="20"/>
          <w:lang w:eastAsia="ru-RU"/>
          <w14:ligatures w14:val="none"/>
        </w:rPr>
      </w:pPr>
      <w:r w:rsidRPr="00EC681C">
        <w:rPr>
          <w:rFonts w:ascii="Times New Roman" w:eastAsia="Times New Roman" w:hAnsi="Times New Roman" w:cs="Times New Roman"/>
          <w:kern w:val="0"/>
          <w:sz w:val="28"/>
          <w:szCs w:val="28"/>
          <w:lang w:eastAsia="ru-RU"/>
          <w14:ligatures w14:val="none"/>
        </w:rPr>
        <w:t xml:space="preserve">        </w:t>
      </w:r>
      <w:r w:rsidRPr="00EC681C">
        <w:rPr>
          <w:rFonts w:ascii="Times New Roman" w:eastAsia="Times New Roman" w:hAnsi="Times New Roman" w:cs="Times New Roman"/>
          <w:kern w:val="0"/>
          <w:sz w:val="20"/>
          <w:szCs w:val="20"/>
          <w:lang w:eastAsia="ru-RU"/>
          <w14:ligatures w14:val="none"/>
        </w:rPr>
        <w:t xml:space="preserve">(дата)    </w:t>
      </w:r>
      <w:r w:rsidRPr="00EC681C">
        <w:rPr>
          <w:rFonts w:ascii="Times New Roman" w:eastAsia="Times New Roman" w:hAnsi="Times New Roman" w:cs="Times New Roman"/>
          <w:kern w:val="0"/>
          <w:sz w:val="20"/>
          <w:szCs w:val="20"/>
          <w:lang w:eastAsia="ru-RU"/>
          <w14:ligatures w14:val="none"/>
        </w:rPr>
        <w:tab/>
      </w:r>
      <w:r w:rsidRPr="00EC681C">
        <w:rPr>
          <w:rFonts w:ascii="Times New Roman" w:eastAsia="Times New Roman" w:hAnsi="Times New Roman" w:cs="Times New Roman"/>
          <w:kern w:val="0"/>
          <w:sz w:val="20"/>
          <w:szCs w:val="20"/>
          <w:lang w:eastAsia="ru-RU"/>
          <w14:ligatures w14:val="none"/>
        </w:rPr>
        <w:tab/>
      </w:r>
      <w:r w:rsidRPr="00EC681C">
        <w:rPr>
          <w:rFonts w:ascii="Times New Roman" w:eastAsia="Times New Roman" w:hAnsi="Times New Roman" w:cs="Times New Roman"/>
          <w:kern w:val="0"/>
          <w:sz w:val="20"/>
          <w:szCs w:val="20"/>
          <w:lang w:eastAsia="ru-RU"/>
          <w14:ligatures w14:val="none"/>
        </w:rPr>
        <w:tab/>
      </w:r>
      <w:r w:rsidRPr="00EC681C">
        <w:rPr>
          <w:rFonts w:ascii="Times New Roman" w:eastAsia="Times New Roman" w:hAnsi="Times New Roman" w:cs="Times New Roman"/>
          <w:kern w:val="0"/>
          <w:sz w:val="20"/>
          <w:szCs w:val="20"/>
          <w:lang w:eastAsia="ru-RU"/>
          <w14:ligatures w14:val="none"/>
        </w:rPr>
        <w:tab/>
      </w:r>
      <w:r w:rsidRPr="00EC681C">
        <w:rPr>
          <w:rFonts w:ascii="Times New Roman" w:eastAsia="Times New Roman" w:hAnsi="Times New Roman" w:cs="Times New Roman"/>
          <w:kern w:val="0"/>
          <w:sz w:val="20"/>
          <w:szCs w:val="20"/>
          <w:lang w:eastAsia="ru-RU"/>
          <w14:ligatures w14:val="none"/>
        </w:rPr>
        <w:tab/>
      </w:r>
      <w:r w:rsidRPr="00EC681C">
        <w:rPr>
          <w:rFonts w:ascii="Times New Roman" w:eastAsia="Times New Roman" w:hAnsi="Times New Roman" w:cs="Times New Roman"/>
          <w:kern w:val="0"/>
          <w:sz w:val="20"/>
          <w:szCs w:val="20"/>
          <w:lang w:eastAsia="ru-RU"/>
          <w14:ligatures w14:val="none"/>
        </w:rPr>
        <w:tab/>
      </w:r>
      <w:r w:rsidRPr="00EC681C">
        <w:rPr>
          <w:rFonts w:ascii="Times New Roman" w:eastAsia="Times New Roman" w:hAnsi="Times New Roman" w:cs="Times New Roman"/>
          <w:kern w:val="0"/>
          <w:sz w:val="20"/>
          <w:szCs w:val="20"/>
          <w:lang w:eastAsia="ru-RU"/>
          <w14:ligatures w14:val="none"/>
        </w:rPr>
        <w:tab/>
      </w:r>
      <w:r w:rsidRPr="00EC681C">
        <w:rPr>
          <w:rFonts w:ascii="Times New Roman" w:eastAsia="Times New Roman" w:hAnsi="Times New Roman" w:cs="Times New Roman"/>
          <w:kern w:val="0"/>
          <w:sz w:val="20"/>
          <w:szCs w:val="20"/>
          <w:lang w:eastAsia="ru-RU"/>
          <w14:ligatures w14:val="none"/>
        </w:rPr>
        <w:tab/>
      </w:r>
      <w:r>
        <w:rPr>
          <w:rFonts w:ascii="Times New Roman" w:eastAsia="Times New Roman" w:hAnsi="Times New Roman" w:cs="Times New Roman"/>
          <w:kern w:val="0"/>
          <w:sz w:val="20"/>
          <w:szCs w:val="20"/>
          <w:lang w:eastAsia="ru-RU"/>
          <w14:ligatures w14:val="none"/>
        </w:rPr>
        <w:t xml:space="preserve">        </w:t>
      </w:r>
      <w:r w:rsidRPr="00EC681C">
        <w:rPr>
          <w:rFonts w:ascii="Times New Roman" w:eastAsia="Times New Roman" w:hAnsi="Times New Roman" w:cs="Times New Roman"/>
          <w:kern w:val="0"/>
          <w:sz w:val="20"/>
          <w:szCs w:val="20"/>
          <w:lang w:eastAsia="ru-RU"/>
          <w14:ligatures w14:val="none"/>
        </w:rPr>
        <w:tab/>
        <w:t>(подпись)</w:t>
      </w:r>
    </w:p>
    <w:p w14:paraId="0FC88979" w14:textId="04083FB0" w:rsidR="00EC681C" w:rsidRPr="00EC681C" w:rsidRDefault="00EC681C" w:rsidP="00EC681C">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42D4CF2A" w14:textId="77777777" w:rsidR="006B290F" w:rsidRPr="00EC681C" w:rsidRDefault="006B290F">
      <w:pPr>
        <w:pStyle w:val="ConsPlusNormal"/>
        <w:jc w:val="both"/>
        <w:rPr>
          <w:rFonts w:ascii="Times New Roman" w:hAnsi="Times New Roman" w:cs="Times New Roman"/>
          <w:szCs w:val="24"/>
        </w:rPr>
      </w:pPr>
    </w:p>
    <w:p w14:paraId="791C5B8B" w14:textId="77777777" w:rsidR="006B290F" w:rsidRPr="00EC681C" w:rsidRDefault="006B290F">
      <w:pPr>
        <w:pStyle w:val="ConsPlusNormal"/>
        <w:jc w:val="both"/>
        <w:rPr>
          <w:rFonts w:ascii="Times New Roman" w:hAnsi="Times New Roman" w:cs="Times New Roman"/>
        </w:rPr>
      </w:pPr>
    </w:p>
    <w:p w14:paraId="4FF0D9CF" w14:textId="77777777" w:rsidR="006B290F" w:rsidRPr="00EC681C" w:rsidRDefault="006B290F">
      <w:pPr>
        <w:pStyle w:val="ConsPlusNormal"/>
        <w:jc w:val="both"/>
        <w:rPr>
          <w:rFonts w:ascii="Times New Roman" w:hAnsi="Times New Roman" w:cs="Times New Roman"/>
        </w:rPr>
      </w:pPr>
    </w:p>
    <w:p w14:paraId="7753C1B8" w14:textId="77777777" w:rsidR="006B290F" w:rsidRPr="00EC681C" w:rsidRDefault="006B290F">
      <w:pPr>
        <w:pStyle w:val="ConsPlusNormal"/>
        <w:jc w:val="both"/>
        <w:rPr>
          <w:rFonts w:ascii="Times New Roman" w:hAnsi="Times New Roman" w:cs="Times New Roman"/>
        </w:rPr>
      </w:pPr>
    </w:p>
    <w:p w14:paraId="633B9538" w14:textId="77777777" w:rsidR="006B290F" w:rsidRPr="00EC681C" w:rsidRDefault="006B290F">
      <w:pPr>
        <w:pStyle w:val="ConsPlusNormal"/>
        <w:jc w:val="right"/>
        <w:outlineLvl w:val="1"/>
        <w:rPr>
          <w:rFonts w:ascii="Times New Roman" w:hAnsi="Times New Roman" w:cs="Times New Roman"/>
        </w:rPr>
      </w:pPr>
      <w:r w:rsidRPr="00EC681C">
        <w:rPr>
          <w:rFonts w:ascii="Times New Roman" w:hAnsi="Times New Roman" w:cs="Times New Roman"/>
        </w:rPr>
        <w:t>Приложение N 2</w:t>
      </w:r>
    </w:p>
    <w:p w14:paraId="7FD87C67"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к Положению</w:t>
      </w:r>
    </w:p>
    <w:p w14:paraId="2F296D4F"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 порядке проведения ежегодного</w:t>
      </w:r>
    </w:p>
    <w:p w14:paraId="63534D22"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областного конкурса "Лучший</w:t>
      </w:r>
    </w:p>
    <w:p w14:paraId="0DC2FE9A"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народный дружинник"</w:t>
      </w:r>
    </w:p>
    <w:p w14:paraId="0CAE06FB" w14:textId="77777777" w:rsidR="006B290F" w:rsidRPr="00EC681C" w:rsidRDefault="006B29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81C" w:rsidRPr="00EC681C" w14:paraId="651783E0" w14:textId="77777777">
        <w:tc>
          <w:tcPr>
            <w:tcW w:w="60" w:type="dxa"/>
            <w:tcBorders>
              <w:top w:val="nil"/>
              <w:left w:val="nil"/>
              <w:bottom w:val="nil"/>
              <w:right w:val="nil"/>
            </w:tcBorders>
            <w:shd w:val="clear" w:color="auto" w:fill="CED3F1"/>
            <w:tcMar>
              <w:top w:w="0" w:type="dxa"/>
              <w:left w:w="0" w:type="dxa"/>
              <w:bottom w:w="0" w:type="dxa"/>
              <w:right w:w="0" w:type="dxa"/>
            </w:tcMar>
          </w:tcPr>
          <w:p w14:paraId="0B4E8508" w14:textId="77777777" w:rsidR="006B290F" w:rsidRPr="00EC681C" w:rsidRDefault="006B29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E524012" w14:textId="77777777" w:rsidR="006B290F" w:rsidRPr="00EC681C" w:rsidRDefault="006B29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470ED46"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Список изменяющих документов</w:t>
            </w:r>
          </w:p>
          <w:p w14:paraId="4B4B5E23"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(в ред. </w:t>
            </w:r>
            <w:hyperlink r:id="rId46">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w:t>
            </w:r>
          </w:p>
          <w:p w14:paraId="25673809"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от 09.10.2024 N 1685-рп)</w:t>
            </w:r>
          </w:p>
        </w:tc>
        <w:tc>
          <w:tcPr>
            <w:tcW w:w="113" w:type="dxa"/>
            <w:tcBorders>
              <w:top w:val="nil"/>
              <w:left w:val="nil"/>
              <w:bottom w:val="nil"/>
              <w:right w:val="nil"/>
            </w:tcBorders>
            <w:shd w:val="clear" w:color="auto" w:fill="F4F3F8"/>
            <w:tcMar>
              <w:top w:w="0" w:type="dxa"/>
              <w:left w:w="0" w:type="dxa"/>
              <w:bottom w:w="0" w:type="dxa"/>
              <w:right w:w="0" w:type="dxa"/>
            </w:tcMar>
          </w:tcPr>
          <w:p w14:paraId="03DD8A83" w14:textId="77777777" w:rsidR="006B290F" w:rsidRPr="00EC681C" w:rsidRDefault="006B290F">
            <w:pPr>
              <w:pStyle w:val="ConsPlusNormal"/>
              <w:rPr>
                <w:rFonts w:ascii="Times New Roman" w:hAnsi="Times New Roman" w:cs="Times New Roman"/>
              </w:rPr>
            </w:pPr>
          </w:p>
        </w:tc>
      </w:tr>
    </w:tbl>
    <w:p w14:paraId="522B22BB" w14:textId="77777777" w:rsidR="006B290F" w:rsidRPr="00EC681C" w:rsidRDefault="006B290F">
      <w:pPr>
        <w:pStyle w:val="ConsPlusNormal"/>
        <w:jc w:val="both"/>
        <w:rPr>
          <w:rFonts w:ascii="Times New Roman" w:hAnsi="Times New Roman" w:cs="Times New Roman"/>
        </w:rPr>
      </w:pPr>
    </w:p>
    <w:p w14:paraId="5BE05186"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Форма</w:t>
      </w:r>
    </w:p>
    <w:p w14:paraId="47A4699B" w14:textId="77777777" w:rsidR="006B290F" w:rsidRPr="00EC681C" w:rsidRDefault="006B290F">
      <w:pPr>
        <w:pStyle w:val="ConsPlusNormal"/>
        <w:jc w:val="both"/>
        <w:rPr>
          <w:rFonts w:ascii="Times New Roman" w:hAnsi="Times New Roman" w:cs="Times New Roman"/>
        </w:rPr>
      </w:pPr>
    </w:p>
    <w:p w14:paraId="1825DF42" w14:textId="77777777" w:rsidR="00EC681C" w:rsidRPr="00EC681C" w:rsidRDefault="00EC681C" w:rsidP="00EC681C">
      <w:pPr>
        <w:pStyle w:val="ConsPlusNormal"/>
        <w:jc w:val="right"/>
        <w:rPr>
          <w:rFonts w:ascii="Times New Roman" w:hAnsi="Times New Roman" w:cs="Times New Roman"/>
          <w:sz w:val="20"/>
        </w:rPr>
      </w:pPr>
    </w:p>
    <w:p w14:paraId="7FF2997A" w14:textId="77777777" w:rsidR="00EC681C" w:rsidRPr="00EC681C" w:rsidRDefault="00EC681C" w:rsidP="00EC681C">
      <w:pPr>
        <w:pStyle w:val="ConsPlusNormal"/>
        <w:jc w:val="right"/>
        <w:rPr>
          <w:rFonts w:ascii="Times New Roman" w:hAnsi="Times New Roman" w:cs="Times New Roman"/>
          <w:sz w:val="20"/>
        </w:rPr>
      </w:pPr>
      <w:r w:rsidRPr="00EC681C">
        <w:rPr>
          <w:rFonts w:ascii="Times New Roman" w:hAnsi="Times New Roman" w:cs="Times New Roman"/>
          <w:sz w:val="20"/>
        </w:rPr>
        <w:t>Бланк письма</w:t>
      </w:r>
    </w:p>
    <w:p w14:paraId="18F6C77F" w14:textId="77777777" w:rsidR="00EC681C" w:rsidRPr="00EC681C" w:rsidRDefault="00EC681C" w:rsidP="00EC681C">
      <w:pPr>
        <w:pStyle w:val="ConsPlusNormal"/>
        <w:jc w:val="right"/>
        <w:rPr>
          <w:rFonts w:ascii="Times New Roman" w:hAnsi="Times New Roman" w:cs="Times New Roman"/>
          <w:sz w:val="20"/>
        </w:rPr>
      </w:pPr>
      <w:r w:rsidRPr="00EC681C">
        <w:rPr>
          <w:rFonts w:ascii="Times New Roman" w:hAnsi="Times New Roman" w:cs="Times New Roman"/>
          <w:sz w:val="20"/>
        </w:rPr>
        <w:t>органа местного самоуправления</w:t>
      </w:r>
    </w:p>
    <w:p w14:paraId="4E501573" w14:textId="77777777" w:rsidR="00EC681C" w:rsidRPr="00EC681C" w:rsidRDefault="00EC681C" w:rsidP="00EC681C">
      <w:pPr>
        <w:pStyle w:val="ConsPlusNormal"/>
        <w:jc w:val="right"/>
        <w:rPr>
          <w:rFonts w:ascii="Times New Roman" w:hAnsi="Times New Roman" w:cs="Times New Roman"/>
          <w:sz w:val="20"/>
        </w:rPr>
      </w:pPr>
      <w:r w:rsidRPr="00EC681C">
        <w:rPr>
          <w:rFonts w:ascii="Times New Roman" w:hAnsi="Times New Roman" w:cs="Times New Roman"/>
          <w:sz w:val="20"/>
        </w:rPr>
        <w:t>муниципального образования</w:t>
      </w:r>
    </w:p>
    <w:p w14:paraId="7153AD19" w14:textId="77777777" w:rsidR="00EC681C" w:rsidRPr="00EC681C" w:rsidRDefault="00EC681C" w:rsidP="00EC681C">
      <w:pPr>
        <w:pStyle w:val="ConsPlusNormal"/>
        <w:jc w:val="right"/>
        <w:rPr>
          <w:rFonts w:ascii="Times New Roman" w:hAnsi="Times New Roman" w:cs="Times New Roman"/>
          <w:sz w:val="20"/>
        </w:rPr>
      </w:pPr>
      <w:r w:rsidRPr="00EC681C">
        <w:rPr>
          <w:rFonts w:ascii="Times New Roman" w:hAnsi="Times New Roman" w:cs="Times New Roman"/>
          <w:sz w:val="20"/>
        </w:rPr>
        <w:t>Смоленской области</w:t>
      </w:r>
    </w:p>
    <w:p w14:paraId="32248D7F" w14:textId="77777777" w:rsidR="00EC681C" w:rsidRPr="00EC681C" w:rsidRDefault="00EC681C" w:rsidP="00EC681C">
      <w:pPr>
        <w:pStyle w:val="ConsPlusNormal"/>
        <w:jc w:val="right"/>
        <w:rPr>
          <w:rFonts w:ascii="Times New Roman" w:hAnsi="Times New Roman" w:cs="Times New Roman"/>
          <w:sz w:val="20"/>
        </w:rPr>
      </w:pPr>
    </w:p>
    <w:p w14:paraId="3F550CE4" w14:textId="77777777" w:rsidR="00EC681C" w:rsidRPr="00EC681C" w:rsidRDefault="00EC681C" w:rsidP="00EC681C">
      <w:pPr>
        <w:pStyle w:val="ConsPlusNormal"/>
        <w:jc w:val="both"/>
        <w:rPr>
          <w:rFonts w:ascii="Times New Roman" w:hAnsi="Times New Roman" w:cs="Times New Roman"/>
          <w:b/>
          <w:sz w:val="20"/>
        </w:rPr>
      </w:pPr>
      <w:bookmarkStart w:id="4" w:name="P279"/>
      <w:bookmarkEnd w:id="4"/>
    </w:p>
    <w:p w14:paraId="6B6189B7" w14:textId="77777777" w:rsidR="00EC681C" w:rsidRPr="00EC681C" w:rsidRDefault="00EC681C" w:rsidP="00EC681C">
      <w:pPr>
        <w:pStyle w:val="ConsPlusNormal"/>
        <w:jc w:val="both"/>
        <w:rPr>
          <w:rFonts w:ascii="Times New Roman" w:hAnsi="Times New Roman" w:cs="Times New Roman"/>
          <w:b/>
          <w:sz w:val="20"/>
        </w:rPr>
      </w:pPr>
    </w:p>
    <w:p w14:paraId="17ED2C5E" w14:textId="77777777" w:rsidR="00EC681C" w:rsidRPr="00EC681C" w:rsidRDefault="00EC681C" w:rsidP="00EC681C">
      <w:pPr>
        <w:pStyle w:val="ConsPlusNormal"/>
        <w:jc w:val="both"/>
        <w:rPr>
          <w:rFonts w:ascii="Times New Roman" w:hAnsi="Times New Roman" w:cs="Times New Roman"/>
          <w:b/>
          <w:szCs w:val="24"/>
        </w:rPr>
      </w:pPr>
    </w:p>
    <w:p w14:paraId="5DA7DC18" w14:textId="77777777" w:rsidR="004353BA" w:rsidRPr="004353BA" w:rsidRDefault="004353BA" w:rsidP="004353BA">
      <w:pPr>
        <w:widowControl w:val="0"/>
        <w:autoSpaceDE w:val="0"/>
        <w:autoSpaceDN w:val="0"/>
        <w:spacing w:after="0" w:line="240" w:lineRule="auto"/>
        <w:jc w:val="center"/>
        <w:rPr>
          <w:rFonts w:ascii="Times New Roman" w:eastAsia="Times New Roman" w:hAnsi="Times New Roman" w:cs="Times New Roman"/>
          <w:b/>
          <w:kern w:val="0"/>
          <w:lang w:eastAsia="ru-RU"/>
          <w14:ligatures w14:val="none"/>
        </w:rPr>
      </w:pPr>
      <w:r w:rsidRPr="004353BA">
        <w:rPr>
          <w:rFonts w:ascii="Times New Roman" w:eastAsia="Times New Roman" w:hAnsi="Times New Roman" w:cs="Times New Roman"/>
          <w:b/>
          <w:kern w:val="0"/>
          <w:lang w:eastAsia="ru-RU"/>
          <w14:ligatures w14:val="none"/>
        </w:rPr>
        <w:t>РЕКОМЕНДАЦИЯ</w:t>
      </w:r>
    </w:p>
    <w:p w14:paraId="0BB35B6A" w14:textId="77777777" w:rsidR="004353BA" w:rsidRPr="004353BA" w:rsidRDefault="004353BA" w:rsidP="004353BA">
      <w:pPr>
        <w:widowControl w:val="0"/>
        <w:autoSpaceDE w:val="0"/>
        <w:autoSpaceDN w:val="0"/>
        <w:spacing w:after="0" w:line="240" w:lineRule="auto"/>
        <w:jc w:val="both"/>
        <w:rPr>
          <w:rFonts w:ascii="Times New Roman" w:eastAsia="Times New Roman" w:hAnsi="Times New Roman" w:cs="Times New Roman"/>
          <w:b/>
          <w:kern w:val="0"/>
          <w:lang w:eastAsia="ru-RU"/>
          <w14:ligatures w14:val="none"/>
        </w:rPr>
      </w:pPr>
      <w:r w:rsidRPr="004353BA">
        <w:rPr>
          <w:rFonts w:ascii="Times New Roman" w:eastAsia="Times New Roman" w:hAnsi="Times New Roman" w:cs="Times New Roman"/>
          <w:b/>
          <w:kern w:val="0"/>
          <w:lang w:eastAsia="ru-RU"/>
          <w14:ligatures w14:val="none"/>
        </w:rPr>
        <w:t>________________________________________________________________________</w:t>
      </w:r>
    </w:p>
    <w:p w14:paraId="7AC6AB0D" w14:textId="77777777" w:rsidR="004353BA" w:rsidRPr="004353BA" w:rsidRDefault="004353BA" w:rsidP="004353BA">
      <w:pPr>
        <w:widowControl w:val="0"/>
        <w:autoSpaceDE w:val="0"/>
        <w:autoSpaceDN w:val="0"/>
        <w:spacing w:after="0" w:line="240" w:lineRule="auto"/>
        <w:jc w:val="center"/>
        <w:rPr>
          <w:rFonts w:ascii="Times New Roman" w:eastAsia="Times New Roman" w:hAnsi="Times New Roman" w:cs="Times New Roman"/>
          <w:b/>
          <w:kern w:val="0"/>
          <w:lang w:eastAsia="ru-RU"/>
          <w14:ligatures w14:val="none"/>
        </w:rPr>
      </w:pPr>
      <w:r w:rsidRPr="004353BA">
        <w:rPr>
          <w:rFonts w:ascii="Times New Roman" w:eastAsia="Times New Roman" w:hAnsi="Times New Roman" w:cs="Times New Roman"/>
          <w:b/>
          <w:kern w:val="0"/>
          <w:lang w:eastAsia="ru-RU"/>
          <w14:ligatures w14:val="none"/>
        </w:rPr>
        <w:t>(наименование органа местного самоуправления муниципального образования Смоленской области)</w:t>
      </w:r>
    </w:p>
    <w:p w14:paraId="329CFEBF" w14:textId="77777777" w:rsidR="004353BA" w:rsidRPr="004353BA" w:rsidRDefault="004353BA" w:rsidP="004353BA">
      <w:pPr>
        <w:widowControl w:val="0"/>
        <w:autoSpaceDE w:val="0"/>
        <w:autoSpaceDN w:val="0"/>
        <w:spacing w:after="0" w:line="240" w:lineRule="auto"/>
        <w:ind w:firstLine="567"/>
        <w:jc w:val="both"/>
        <w:rPr>
          <w:rFonts w:ascii="Times New Roman" w:eastAsia="Times New Roman" w:hAnsi="Times New Roman" w:cs="Times New Roman"/>
          <w:kern w:val="0"/>
          <w:lang w:eastAsia="ru-RU"/>
          <w14:ligatures w14:val="none"/>
        </w:rPr>
      </w:pPr>
      <w:r w:rsidRPr="004353BA">
        <w:rPr>
          <w:rFonts w:ascii="Times New Roman" w:eastAsia="Times New Roman" w:hAnsi="Times New Roman" w:cs="Times New Roman"/>
          <w:kern w:val="0"/>
          <w:lang w:eastAsia="ru-RU"/>
          <w14:ligatures w14:val="none"/>
        </w:rPr>
        <w:t>____________________________________________________________________</w:t>
      </w:r>
    </w:p>
    <w:p w14:paraId="4BE5A3F4" w14:textId="77777777" w:rsidR="004353BA" w:rsidRPr="004353BA" w:rsidRDefault="004353BA" w:rsidP="004353BA">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4353BA">
        <w:rPr>
          <w:rFonts w:ascii="Times New Roman" w:eastAsia="Times New Roman" w:hAnsi="Times New Roman" w:cs="Times New Roman"/>
          <w:kern w:val="0"/>
          <w:lang w:eastAsia="ru-RU"/>
          <w14:ligatures w14:val="none"/>
        </w:rPr>
        <w:t>(наименование органа местного самоуправления муниципального образования Смоленской области)</w:t>
      </w:r>
    </w:p>
    <w:p w14:paraId="43CF94D1" w14:textId="77777777" w:rsidR="004353BA" w:rsidRPr="004353BA" w:rsidRDefault="004353BA" w:rsidP="004353BA">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4353BA">
        <w:rPr>
          <w:rFonts w:ascii="Times New Roman" w:eastAsia="Times New Roman" w:hAnsi="Times New Roman" w:cs="Times New Roman"/>
          <w:kern w:val="0"/>
          <w:lang w:eastAsia="ru-RU"/>
          <w14:ligatures w14:val="none"/>
        </w:rPr>
        <w:t>рекомендует _____________________________________________________________</w:t>
      </w:r>
    </w:p>
    <w:p w14:paraId="0D8CF337" w14:textId="77777777" w:rsidR="004353BA" w:rsidRPr="004353BA" w:rsidRDefault="004353BA" w:rsidP="004353BA">
      <w:pPr>
        <w:widowControl w:val="0"/>
        <w:autoSpaceDE w:val="0"/>
        <w:autoSpaceDN w:val="0"/>
        <w:spacing w:after="0" w:line="240" w:lineRule="auto"/>
        <w:jc w:val="center"/>
        <w:rPr>
          <w:rFonts w:ascii="Times New Roman" w:eastAsia="Times New Roman" w:hAnsi="Times New Roman" w:cs="Times New Roman"/>
          <w:kern w:val="0"/>
          <w:lang w:eastAsia="ru-RU"/>
          <w14:ligatures w14:val="none"/>
        </w:rPr>
      </w:pPr>
      <w:r w:rsidRPr="004353BA">
        <w:rPr>
          <w:rFonts w:ascii="Times New Roman" w:eastAsia="Times New Roman" w:hAnsi="Times New Roman" w:cs="Times New Roman"/>
          <w:kern w:val="0"/>
          <w:lang w:eastAsia="ru-RU"/>
          <w14:ligatures w14:val="none"/>
        </w:rPr>
        <w:lastRenderedPageBreak/>
        <w:t>(фамилия, имя, отчество)</w:t>
      </w:r>
    </w:p>
    <w:p w14:paraId="735B3DEC" w14:textId="77777777" w:rsidR="004353BA" w:rsidRPr="004353BA" w:rsidRDefault="004353BA" w:rsidP="004353BA">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4353BA">
        <w:rPr>
          <w:rFonts w:ascii="Times New Roman" w:eastAsia="Times New Roman" w:hAnsi="Times New Roman" w:cs="Times New Roman"/>
          <w:kern w:val="0"/>
          <w:lang w:eastAsia="ru-RU"/>
          <w14:ligatures w14:val="none"/>
        </w:rPr>
        <w:t>________________________________________________________________________,члена народной дружины _________________________________________________,</w:t>
      </w:r>
    </w:p>
    <w:p w14:paraId="0E6388BD" w14:textId="77777777" w:rsidR="004353BA" w:rsidRPr="004353BA" w:rsidRDefault="004353BA" w:rsidP="004353BA">
      <w:pPr>
        <w:widowControl w:val="0"/>
        <w:autoSpaceDE w:val="0"/>
        <w:autoSpaceDN w:val="0"/>
        <w:spacing w:after="0" w:line="240" w:lineRule="auto"/>
        <w:ind w:left="2832" w:firstLine="708"/>
        <w:jc w:val="center"/>
        <w:rPr>
          <w:rFonts w:ascii="Times New Roman" w:eastAsia="Times New Roman" w:hAnsi="Times New Roman" w:cs="Times New Roman"/>
          <w:kern w:val="0"/>
          <w:lang w:eastAsia="ru-RU"/>
          <w14:ligatures w14:val="none"/>
        </w:rPr>
      </w:pPr>
      <w:r w:rsidRPr="004353BA">
        <w:rPr>
          <w:rFonts w:ascii="Times New Roman" w:eastAsia="Times New Roman" w:hAnsi="Times New Roman" w:cs="Times New Roman"/>
          <w:kern w:val="0"/>
          <w:lang w:eastAsia="ru-RU"/>
          <w14:ligatures w14:val="none"/>
        </w:rPr>
        <w:t>(наименование народной дружины)</w:t>
      </w:r>
    </w:p>
    <w:p w14:paraId="1B8173D5" w14:textId="77777777" w:rsidR="004353BA" w:rsidRPr="004353BA" w:rsidRDefault="004353BA" w:rsidP="004353BA">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r w:rsidRPr="004353BA">
        <w:rPr>
          <w:rFonts w:ascii="Times New Roman" w:eastAsia="Times New Roman" w:hAnsi="Times New Roman" w:cs="Times New Roman"/>
          <w:kern w:val="0"/>
          <w:lang w:eastAsia="ru-RU"/>
          <w14:ligatures w14:val="none"/>
        </w:rPr>
        <w:t>для участия в ежегодном областном конкурсе «Лучший народный дружинник».</w:t>
      </w:r>
    </w:p>
    <w:p w14:paraId="50457C8F" w14:textId="77777777" w:rsidR="004353BA" w:rsidRPr="004353BA" w:rsidRDefault="004353BA" w:rsidP="004353BA">
      <w:pPr>
        <w:widowControl w:val="0"/>
        <w:autoSpaceDE w:val="0"/>
        <w:autoSpaceDN w:val="0"/>
        <w:spacing w:after="0" w:line="240" w:lineRule="auto"/>
        <w:jc w:val="both"/>
        <w:rPr>
          <w:rFonts w:ascii="Times New Roman" w:eastAsia="Times New Roman" w:hAnsi="Times New Roman" w:cs="Times New Roman"/>
          <w:kern w:val="0"/>
          <w:lang w:eastAsia="ru-RU"/>
          <w14:ligatures w14:val="none"/>
        </w:rPr>
      </w:pPr>
    </w:p>
    <w:p w14:paraId="0F338438" w14:textId="77777777" w:rsidR="00EC681C" w:rsidRPr="00EC681C" w:rsidRDefault="00EC681C" w:rsidP="00EC681C">
      <w:pPr>
        <w:pStyle w:val="ConsPlusNormal"/>
        <w:rPr>
          <w:rFonts w:ascii="Times New Roman" w:hAnsi="Times New Roman" w:cs="Times New Roman"/>
          <w:sz w:val="20"/>
        </w:rPr>
      </w:pPr>
    </w:p>
    <w:p w14:paraId="46641EDA" w14:textId="77777777" w:rsidR="00EC681C" w:rsidRPr="00EC681C" w:rsidRDefault="00EC681C" w:rsidP="00EC681C">
      <w:pPr>
        <w:pStyle w:val="ConsPlusNormal"/>
        <w:rPr>
          <w:rFonts w:ascii="Times New Roman" w:hAnsi="Times New Roman" w:cs="Times New Roman"/>
          <w:sz w:val="20"/>
        </w:rPr>
      </w:pPr>
    </w:p>
    <w:p w14:paraId="0A00681E" w14:textId="77777777" w:rsidR="00EC681C" w:rsidRPr="00EC681C" w:rsidRDefault="00EC681C" w:rsidP="00EC681C">
      <w:pPr>
        <w:pStyle w:val="ConsPlusNormal"/>
        <w:rPr>
          <w:rFonts w:ascii="Times New Roman" w:hAnsi="Times New Roman" w:cs="Times New Roman"/>
          <w:sz w:val="20"/>
        </w:rPr>
      </w:pPr>
    </w:p>
    <w:p w14:paraId="6EB57233" w14:textId="77777777" w:rsidR="004353BA" w:rsidRPr="004353BA" w:rsidRDefault="004353BA" w:rsidP="004353BA">
      <w:pPr>
        <w:widowControl w:val="0"/>
        <w:autoSpaceDE w:val="0"/>
        <w:autoSpaceDN w:val="0"/>
        <w:jc w:val="both"/>
        <w:rPr>
          <w:rFonts w:ascii="Times New Roman" w:hAnsi="Times New Roman" w:cs="Times New Roman"/>
        </w:rPr>
      </w:pPr>
      <w:r w:rsidRPr="004353BA">
        <w:rPr>
          <w:rFonts w:ascii="Times New Roman" w:hAnsi="Times New Roman" w:cs="Times New Roman"/>
        </w:rPr>
        <w:t xml:space="preserve">Глава муниципального образования </w:t>
      </w:r>
    </w:p>
    <w:p w14:paraId="41EB00DE" w14:textId="77777777" w:rsidR="004353BA" w:rsidRPr="004353BA" w:rsidRDefault="004353BA" w:rsidP="004353BA">
      <w:pPr>
        <w:widowControl w:val="0"/>
        <w:autoSpaceDE w:val="0"/>
        <w:autoSpaceDN w:val="0"/>
        <w:jc w:val="both"/>
        <w:rPr>
          <w:rFonts w:ascii="Times New Roman" w:hAnsi="Times New Roman" w:cs="Times New Roman"/>
        </w:rPr>
      </w:pPr>
      <w:r w:rsidRPr="004353BA">
        <w:rPr>
          <w:rFonts w:ascii="Times New Roman" w:hAnsi="Times New Roman" w:cs="Times New Roman"/>
        </w:rPr>
        <w:t>__________     ________________                   ________________________________</w:t>
      </w:r>
    </w:p>
    <w:p w14:paraId="6F8D25AE" w14:textId="1DAD4F03" w:rsidR="004353BA" w:rsidRPr="004353BA" w:rsidRDefault="004353BA" w:rsidP="004353BA">
      <w:pPr>
        <w:widowControl w:val="0"/>
        <w:autoSpaceDE w:val="0"/>
        <w:autoSpaceDN w:val="0"/>
        <w:jc w:val="both"/>
        <w:rPr>
          <w:rFonts w:ascii="Times New Roman" w:hAnsi="Times New Roman" w:cs="Times New Roman"/>
        </w:rPr>
      </w:pPr>
      <w:r w:rsidRPr="004353BA">
        <w:rPr>
          <w:rFonts w:ascii="Times New Roman" w:hAnsi="Times New Roman" w:cs="Times New Roman"/>
        </w:rPr>
        <w:t xml:space="preserve">         (дата)                          (подпись)     </w:t>
      </w:r>
      <w:r w:rsidRPr="004353BA">
        <w:rPr>
          <w:rFonts w:ascii="Times New Roman" w:hAnsi="Times New Roman" w:cs="Times New Roman"/>
        </w:rPr>
        <w:tab/>
      </w:r>
      <w:r w:rsidRPr="004353BA">
        <w:rPr>
          <w:rFonts w:ascii="Times New Roman" w:hAnsi="Times New Roman" w:cs="Times New Roman"/>
        </w:rPr>
        <w:tab/>
      </w:r>
      <w:r w:rsidRPr="004353BA">
        <w:rPr>
          <w:rFonts w:ascii="Times New Roman" w:hAnsi="Times New Roman" w:cs="Times New Roman"/>
        </w:rPr>
        <w:tab/>
        <w:t>(фамилия, инициалы)</w:t>
      </w:r>
    </w:p>
    <w:p w14:paraId="14EB66AB" w14:textId="77777777" w:rsidR="004353BA" w:rsidRPr="004353BA" w:rsidRDefault="004353BA" w:rsidP="004353BA">
      <w:pPr>
        <w:widowControl w:val="0"/>
        <w:autoSpaceDE w:val="0"/>
        <w:autoSpaceDN w:val="0"/>
        <w:jc w:val="both"/>
        <w:rPr>
          <w:rFonts w:ascii="Times New Roman" w:hAnsi="Times New Roman" w:cs="Times New Roman"/>
        </w:rPr>
      </w:pPr>
      <w:r w:rsidRPr="004353BA">
        <w:rPr>
          <w:rFonts w:ascii="Times New Roman" w:hAnsi="Times New Roman" w:cs="Times New Roman"/>
        </w:rPr>
        <w:t xml:space="preserve">                  М.П.</w:t>
      </w:r>
    </w:p>
    <w:p w14:paraId="6FE376FC" w14:textId="77777777" w:rsidR="00EC681C" w:rsidRPr="00EC681C" w:rsidRDefault="00EC681C" w:rsidP="00EC681C">
      <w:pPr>
        <w:pStyle w:val="ConsPlusNormal"/>
        <w:rPr>
          <w:rFonts w:ascii="Times New Roman" w:hAnsi="Times New Roman" w:cs="Times New Roman"/>
          <w:sz w:val="20"/>
        </w:rPr>
      </w:pPr>
    </w:p>
    <w:p w14:paraId="0458861B" w14:textId="77777777" w:rsidR="00EC681C" w:rsidRPr="00EC681C" w:rsidRDefault="00EC681C" w:rsidP="00EC681C">
      <w:pPr>
        <w:pStyle w:val="ConsPlusNormal"/>
        <w:rPr>
          <w:rFonts w:ascii="Times New Roman" w:hAnsi="Times New Roman" w:cs="Times New Roman"/>
          <w:sz w:val="20"/>
        </w:rPr>
      </w:pPr>
    </w:p>
    <w:p w14:paraId="531D644B" w14:textId="77777777" w:rsidR="00EC681C" w:rsidRPr="00EC681C" w:rsidRDefault="00EC681C" w:rsidP="00EC681C">
      <w:pPr>
        <w:pStyle w:val="ConsPlusNormal"/>
        <w:rPr>
          <w:rFonts w:ascii="Times New Roman" w:hAnsi="Times New Roman" w:cs="Times New Roman"/>
          <w:sz w:val="20"/>
        </w:rPr>
      </w:pPr>
    </w:p>
    <w:p w14:paraId="299D6AB6" w14:textId="77777777" w:rsidR="00EC681C" w:rsidRPr="00EC681C" w:rsidRDefault="00EC681C" w:rsidP="00EC681C">
      <w:pPr>
        <w:pStyle w:val="ConsPlusNormal"/>
        <w:rPr>
          <w:rFonts w:ascii="Times New Roman" w:hAnsi="Times New Roman" w:cs="Times New Roman"/>
          <w:sz w:val="20"/>
        </w:rPr>
      </w:pPr>
    </w:p>
    <w:p w14:paraId="17139D50" w14:textId="77777777" w:rsidR="00EC681C" w:rsidRPr="00EC681C" w:rsidRDefault="00EC681C" w:rsidP="00EC681C">
      <w:pPr>
        <w:pStyle w:val="ConsPlusNormal"/>
        <w:rPr>
          <w:rFonts w:ascii="Times New Roman" w:hAnsi="Times New Roman" w:cs="Times New Roman"/>
          <w:sz w:val="20"/>
        </w:rPr>
      </w:pPr>
    </w:p>
    <w:p w14:paraId="6686CDB1" w14:textId="77777777" w:rsidR="00EC681C" w:rsidRPr="00EC681C" w:rsidRDefault="00EC681C" w:rsidP="00EC681C">
      <w:pPr>
        <w:pStyle w:val="ConsPlusNormal"/>
        <w:jc w:val="both"/>
        <w:rPr>
          <w:rFonts w:ascii="Times New Roman" w:hAnsi="Times New Roman" w:cs="Times New Roman"/>
          <w:sz w:val="20"/>
        </w:rPr>
      </w:pPr>
      <w:r w:rsidRPr="00EC681C">
        <w:rPr>
          <w:rFonts w:ascii="Times New Roman" w:hAnsi="Times New Roman" w:cs="Times New Roman"/>
          <w:sz w:val="20"/>
        </w:rPr>
        <w:t>СОГЛАСОВАНО</w:t>
      </w:r>
    </w:p>
    <w:p w14:paraId="5C8DF204" w14:textId="77777777" w:rsidR="00EC681C" w:rsidRPr="00EC681C" w:rsidRDefault="00EC681C" w:rsidP="00EC681C">
      <w:pPr>
        <w:pStyle w:val="ConsPlusNormal"/>
        <w:jc w:val="both"/>
        <w:rPr>
          <w:rFonts w:ascii="Times New Roman" w:hAnsi="Times New Roman" w:cs="Times New Roman"/>
          <w:sz w:val="20"/>
        </w:rPr>
      </w:pPr>
      <w:r w:rsidRPr="00EC681C">
        <w:rPr>
          <w:rFonts w:ascii="Times New Roman" w:hAnsi="Times New Roman" w:cs="Times New Roman"/>
          <w:sz w:val="20"/>
        </w:rPr>
        <w:t>руководитель правоохранительного органа</w:t>
      </w:r>
    </w:p>
    <w:tbl>
      <w:tblPr>
        <w:tblW w:w="0" w:type="auto"/>
        <w:tblInd w:w="47" w:type="dxa"/>
        <w:tblLook w:val="04A0" w:firstRow="1" w:lastRow="0" w:firstColumn="1" w:lastColumn="0" w:noHBand="0" w:noVBand="1"/>
      </w:tblPr>
      <w:tblGrid>
        <w:gridCol w:w="3600"/>
        <w:gridCol w:w="5543"/>
      </w:tblGrid>
      <w:tr w:rsidR="00EC681C" w:rsidRPr="00EC681C" w14:paraId="573B3045" w14:textId="77777777" w:rsidTr="00854F8D">
        <w:trPr>
          <w:trHeight w:val="734"/>
        </w:trPr>
        <w:tc>
          <w:tcPr>
            <w:tcW w:w="3600" w:type="dxa"/>
            <w:hideMark/>
          </w:tcPr>
          <w:p w14:paraId="4C8A60D0" w14:textId="77777777" w:rsidR="00EC681C" w:rsidRPr="00EC681C" w:rsidRDefault="00EC681C" w:rsidP="00EC681C">
            <w:pPr>
              <w:pStyle w:val="ConsPlusNormal"/>
              <w:jc w:val="both"/>
              <w:rPr>
                <w:rFonts w:ascii="Times New Roman" w:hAnsi="Times New Roman" w:cs="Times New Roman"/>
                <w:sz w:val="20"/>
              </w:rPr>
            </w:pPr>
            <w:r w:rsidRPr="00EC681C">
              <w:rPr>
                <w:rFonts w:ascii="Times New Roman" w:hAnsi="Times New Roman" w:cs="Times New Roman"/>
                <w:sz w:val="20"/>
              </w:rPr>
              <w:t xml:space="preserve">________________________ (наименование </w:t>
            </w:r>
            <w:r w:rsidRPr="00EC681C">
              <w:rPr>
                <w:rFonts w:ascii="Times New Roman" w:hAnsi="Times New Roman" w:cs="Times New Roman"/>
                <w:sz w:val="20"/>
              </w:rPr>
              <w:tab/>
              <w:t xml:space="preserve"> правоохранительного органа)</w:t>
            </w:r>
          </w:p>
        </w:tc>
        <w:tc>
          <w:tcPr>
            <w:tcW w:w="5543" w:type="dxa"/>
          </w:tcPr>
          <w:p w14:paraId="73B0F1D6" w14:textId="77777777" w:rsidR="00EC681C" w:rsidRPr="00EC681C" w:rsidRDefault="00EC681C" w:rsidP="00EC681C">
            <w:pPr>
              <w:pStyle w:val="ConsPlusNormal"/>
              <w:jc w:val="both"/>
              <w:rPr>
                <w:rFonts w:ascii="Times New Roman" w:hAnsi="Times New Roman" w:cs="Times New Roman"/>
                <w:sz w:val="20"/>
              </w:rPr>
            </w:pPr>
            <w:r w:rsidRPr="00EC681C">
              <w:rPr>
                <w:rFonts w:ascii="Times New Roman" w:hAnsi="Times New Roman" w:cs="Times New Roman"/>
                <w:sz w:val="20"/>
              </w:rPr>
              <w:t xml:space="preserve">    __________    ________________________</w:t>
            </w:r>
          </w:p>
          <w:p w14:paraId="663A9C9F" w14:textId="77777777" w:rsidR="00EC681C" w:rsidRPr="00EC681C" w:rsidRDefault="00EC681C" w:rsidP="00EC681C">
            <w:pPr>
              <w:pStyle w:val="ConsPlusNormal"/>
              <w:jc w:val="both"/>
              <w:rPr>
                <w:rFonts w:ascii="Times New Roman" w:hAnsi="Times New Roman" w:cs="Times New Roman"/>
                <w:sz w:val="20"/>
              </w:rPr>
            </w:pPr>
            <w:r w:rsidRPr="00EC681C">
              <w:rPr>
                <w:rFonts w:ascii="Times New Roman" w:hAnsi="Times New Roman" w:cs="Times New Roman"/>
                <w:sz w:val="20"/>
              </w:rPr>
              <w:t xml:space="preserve">            (подпись)      </w:t>
            </w:r>
            <w:r w:rsidRPr="00EC681C">
              <w:rPr>
                <w:rFonts w:ascii="Times New Roman" w:hAnsi="Times New Roman" w:cs="Times New Roman"/>
                <w:sz w:val="20"/>
              </w:rPr>
              <w:tab/>
              <w:t xml:space="preserve">            (фамилия, инициалы)</w:t>
            </w:r>
          </w:p>
          <w:p w14:paraId="71975F98" w14:textId="77777777" w:rsidR="00EC681C" w:rsidRPr="00EC681C" w:rsidRDefault="00EC681C" w:rsidP="00EC681C">
            <w:pPr>
              <w:pStyle w:val="ConsPlusNormal"/>
              <w:jc w:val="both"/>
              <w:rPr>
                <w:rFonts w:ascii="Times New Roman" w:hAnsi="Times New Roman" w:cs="Times New Roman"/>
                <w:sz w:val="20"/>
              </w:rPr>
            </w:pPr>
          </w:p>
        </w:tc>
      </w:tr>
    </w:tbl>
    <w:p w14:paraId="14B7B032" w14:textId="77777777" w:rsidR="00EC681C" w:rsidRPr="00EC681C" w:rsidRDefault="00EC681C" w:rsidP="00EC681C">
      <w:pPr>
        <w:pStyle w:val="ConsPlusNormal"/>
        <w:jc w:val="both"/>
        <w:rPr>
          <w:rFonts w:ascii="Times New Roman" w:hAnsi="Times New Roman" w:cs="Times New Roman"/>
          <w:sz w:val="20"/>
        </w:rPr>
      </w:pPr>
      <w:r w:rsidRPr="00EC681C">
        <w:rPr>
          <w:rFonts w:ascii="Times New Roman" w:hAnsi="Times New Roman" w:cs="Times New Roman"/>
          <w:sz w:val="20"/>
        </w:rPr>
        <w:tab/>
        <w:t xml:space="preserve">             М.П.</w:t>
      </w:r>
    </w:p>
    <w:p w14:paraId="65EF1B92" w14:textId="77777777" w:rsidR="00EC681C" w:rsidRPr="00EC681C" w:rsidRDefault="00EC681C" w:rsidP="00EC681C">
      <w:pPr>
        <w:pStyle w:val="ConsPlusNormal"/>
        <w:jc w:val="both"/>
        <w:rPr>
          <w:rFonts w:ascii="Times New Roman" w:hAnsi="Times New Roman" w:cs="Times New Roman"/>
          <w:sz w:val="20"/>
        </w:rPr>
      </w:pPr>
      <w:r w:rsidRPr="00EC681C">
        <w:rPr>
          <w:rFonts w:ascii="Times New Roman" w:hAnsi="Times New Roman" w:cs="Times New Roman"/>
          <w:sz w:val="20"/>
        </w:rPr>
        <w:tab/>
        <w:t xml:space="preserve">           </w:t>
      </w:r>
    </w:p>
    <w:p w14:paraId="21018CBA" w14:textId="77777777" w:rsidR="00EC681C" w:rsidRPr="00EC681C" w:rsidRDefault="00EC681C" w:rsidP="00EC681C">
      <w:pPr>
        <w:pStyle w:val="ConsPlusNormal"/>
        <w:jc w:val="both"/>
        <w:rPr>
          <w:rFonts w:ascii="Times New Roman" w:hAnsi="Times New Roman" w:cs="Times New Roman"/>
          <w:sz w:val="20"/>
        </w:rPr>
      </w:pPr>
      <w:r w:rsidRPr="00EC681C">
        <w:rPr>
          <w:rFonts w:ascii="Times New Roman" w:hAnsi="Times New Roman" w:cs="Times New Roman"/>
          <w:sz w:val="20"/>
        </w:rPr>
        <w:t>«__» _____________ 20__ г.</w:t>
      </w:r>
    </w:p>
    <w:p w14:paraId="5380897F" w14:textId="77777777" w:rsidR="00EC681C" w:rsidRPr="00EC681C" w:rsidRDefault="00EC681C" w:rsidP="00EC681C">
      <w:pPr>
        <w:pStyle w:val="ConsPlusNormal"/>
        <w:rPr>
          <w:rFonts w:ascii="Times New Roman" w:hAnsi="Times New Roman" w:cs="Times New Roman"/>
          <w:sz w:val="20"/>
        </w:rPr>
      </w:pPr>
    </w:p>
    <w:p w14:paraId="0527A362" w14:textId="77777777" w:rsidR="00EC681C" w:rsidRPr="00EC681C" w:rsidRDefault="00EC681C" w:rsidP="00EC681C">
      <w:pPr>
        <w:pStyle w:val="ConsPlusNormal"/>
        <w:jc w:val="both"/>
        <w:rPr>
          <w:rFonts w:ascii="Times New Roman" w:hAnsi="Times New Roman" w:cs="Times New Roman"/>
          <w:sz w:val="20"/>
        </w:rPr>
      </w:pPr>
    </w:p>
    <w:p w14:paraId="4A6DD6EA" w14:textId="77777777" w:rsidR="006B290F" w:rsidRPr="00EC681C" w:rsidRDefault="006B290F">
      <w:pPr>
        <w:pStyle w:val="ConsPlusNormal"/>
        <w:jc w:val="both"/>
        <w:rPr>
          <w:rFonts w:ascii="Times New Roman" w:hAnsi="Times New Roman" w:cs="Times New Roman"/>
        </w:rPr>
      </w:pPr>
    </w:p>
    <w:p w14:paraId="34F82137" w14:textId="77777777" w:rsidR="006B290F" w:rsidRPr="00EC681C" w:rsidRDefault="006B290F">
      <w:pPr>
        <w:pStyle w:val="ConsPlusNormal"/>
        <w:jc w:val="both"/>
        <w:rPr>
          <w:rFonts w:ascii="Times New Roman" w:hAnsi="Times New Roman" w:cs="Times New Roman"/>
        </w:rPr>
      </w:pPr>
    </w:p>
    <w:p w14:paraId="2E1F06A9" w14:textId="77777777" w:rsidR="006B290F" w:rsidRPr="00EC681C" w:rsidRDefault="006B290F">
      <w:pPr>
        <w:pStyle w:val="ConsPlusNormal"/>
        <w:jc w:val="right"/>
        <w:outlineLvl w:val="1"/>
        <w:rPr>
          <w:rFonts w:ascii="Times New Roman" w:hAnsi="Times New Roman" w:cs="Times New Roman"/>
        </w:rPr>
      </w:pPr>
      <w:r w:rsidRPr="00EC681C">
        <w:rPr>
          <w:rFonts w:ascii="Times New Roman" w:hAnsi="Times New Roman" w:cs="Times New Roman"/>
        </w:rPr>
        <w:t>Приложение N 3</w:t>
      </w:r>
    </w:p>
    <w:p w14:paraId="774F4667"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к Положению</w:t>
      </w:r>
    </w:p>
    <w:p w14:paraId="374CC26C"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 порядке проведения ежегодного</w:t>
      </w:r>
    </w:p>
    <w:p w14:paraId="16CB7D62"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областного конкурса "Лучший</w:t>
      </w:r>
    </w:p>
    <w:p w14:paraId="1795CB68"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народный дружинник"</w:t>
      </w:r>
    </w:p>
    <w:p w14:paraId="68A90E19" w14:textId="77777777" w:rsidR="006B290F" w:rsidRPr="00EC681C" w:rsidRDefault="006B29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81C" w:rsidRPr="00EC681C" w14:paraId="2B20E8D3" w14:textId="77777777">
        <w:tc>
          <w:tcPr>
            <w:tcW w:w="60" w:type="dxa"/>
            <w:tcBorders>
              <w:top w:val="nil"/>
              <w:left w:val="nil"/>
              <w:bottom w:val="nil"/>
              <w:right w:val="nil"/>
            </w:tcBorders>
            <w:shd w:val="clear" w:color="auto" w:fill="CED3F1"/>
            <w:tcMar>
              <w:top w:w="0" w:type="dxa"/>
              <w:left w:w="0" w:type="dxa"/>
              <w:bottom w:w="0" w:type="dxa"/>
              <w:right w:w="0" w:type="dxa"/>
            </w:tcMar>
          </w:tcPr>
          <w:p w14:paraId="388ED390" w14:textId="77777777" w:rsidR="006B290F" w:rsidRPr="00EC681C" w:rsidRDefault="006B29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5A57062A" w14:textId="77777777" w:rsidR="006B290F" w:rsidRPr="00EC681C" w:rsidRDefault="006B29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579464B4"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Список изменяющих документов</w:t>
            </w:r>
          </w:p>
          <w:p w14:paraId="72E8395C"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(в ред. </w:t>
            </w:r>
            <w:hyperlink r:id="rId47">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w:t>
            </w:r>
          </w:p>
          <w:p w14:paraId="51ED74CF"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от 23.09.2025 N 1278-рп)</w:t>
            </w:r>
          </w:p>
        </w:tc>
        <w:tc>
          <w:tcPr>
            <w:tcW w:w="113" w:type="dxa"/>
            <w:tcBorders>
              <w:top w:val="nil"/>
              <w:left w:val="nil"/>
              <w:bottom w:val="nil"/>
              <w:right w:val="nil"/>
            </w:tcBorders>
            <w:shd w:val="clear" w:color="auto" w:fill="F4F3F8"/>
            <w:tcMar>
              <w:top w:w="0" w:type="dxa"/>
              <w:left w:w="0" w:type="dxa"/>
              <w:bottom w:w="0" w:type="dxa"/>
              <w:right w:w="0" w:type="dxa"/>
            </w:tcMar>
          </w:tcPr>
          <w:p w14:paraId="1DA702BE" w14:textId="77777777" w:rsidR="006B290F" w:rsidRPr="00EC681C" w:rsidRDefault="006B290F">
            <w:pPr>
              <w:pStyle w:val="ConsPlusNormal"/>
              <w:rPr>
                <w:rFonts w:ascii="Times New Roman" w:hAnsi="Times New Roman" w:cs="Times New Roman"/>
              </w:rPr>
            </w:pPr>
          </w:p>
        </w:tc>
      </w:tr>
    </w:tbl>
    <w:p w14:paraId="2890AA2A" w14:textId="77777777" w:rsidR="006B290F" w:rsidRPr="00EC681C" w:rsidRDefault="006B290F">
      <w:pPr>
        <w:pStyle w:val="ConsPlusNormal"/>
        <w:jc w:val="both"/>
        <w:rPr>
          <w:rFonts w:ascii="Times New Roman" w:hAnsi="Times New Roman" w:cs="Times New Roman"/>
        </w:rPr>
      </w:pPr>
    </w:p>
    <w:p w14:paraId="50DCD9FC"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Форма</w:t>
      </w:r>
    </w:p>
    <w:p w14:paraId="43A37263" w14:textId="77777777" w:rsidR="006B290F" w:rsidRPr="00EC681C" w:rsidRDefault="006B29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523"/>
        <w:gridCol w:w="1634"/>
        <w:gridCol w:w="3913"/>
      </w:tblGrid>
      <w:tr w:rsidR="00EC681C" w:rsidRPr="00EC681C" w14:paraId="69C5F3E5" w14:textId="77777777">
        <w:tc>
          <w:tcPr>
            <w:tcW w:w="3523" w:type="dxa"/>
            <w:vMerge w:val="restart"/>
            <w:tcBorders>
              <w:top w:val="nil"/>
              <w:left w:val="nil"/>
              <w:bottom w:val="nil"/>
              <w:right w:val="nil"/>
            </w:tcBorders>
          </w:tcPr>
          <w:p w14:paraId="706811A2"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____________________________</w:t>
            </w:r>
          </w:p>
          <w:p w14:paraId="6379739A"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(наименование правоохранительного органа)</w:t>
            </w:r>
          </w:p>
          <w:p w14:paraId="4554CF9C" w14:textId="77777777" w:rsidR="006B290F" w:rsidRPr="00EC681C" w:rsidRDefault="006B290F">
            <w:pPr>
              <w:pStyle w:val="ConsPlusNormal"/>
              <w:rPr>
                <w:rFonts w:ascii="Times New Roman" w:hAnsi="Times New Roman" w:cs="Times New Roman"/>
              </w:rPr>
            </w:pPr>
          </w:p>
          <w:p w14:paraId="61AD6664"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М.П.</w:t>
            </w:r>
          </w:p>
        </w:tc>
        <w:tc>
          <w:tcPr>
            <w:tcW w:w="5547" w:type="dxa"/>
            <w:gridSpan w:val="2"/>
            <w:tcBorders>
              <w:top w:val="nil"/>
              <w:left w:val="nil"/>
              <w:bottom w:val="nil"/>
              <w:right w:val="nil"/>
            </w:tcBorders>
          </w:tcPr>
          <w:p w14:paraId="543DF88C"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СОГЛАСОВАНО</w:t>
            </w:r>
          </w:p>
          <w:p w14:paraId="6874F41D"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руководитель правоохранительного органа</w:t>
            </w:r>
          </w:p>
        </w:tc>
      </w:tr>
      <w:tr w:rsidR="00EC681C" w:rsidRPr="00EC681C" w14:paraId="13F2F1E3" w14:textId="77777777">
        <w:tc>
          <w:tcPr>
            <w:tcW w:w="3523" w:type="dxa"/>
            <w:vMerge/>
            <w:tcBorders>
              <w:top w:val="nil"/>
              <w:left w:val="nil"/>
              <w:bottom w:val="nil"/>
              <w:right w:val="nil"/>
            </w:tcBorders>
          </w:tcPr>
          <w:p w14:paraId="6A2A7F97" w14:textId="77777777" w:rsidR="006B290F" w:rsidRPr="00EC681C" w:rsidRDefault="006B290F">
            <w:pPr>
              <w:pStyle w:val="ConsPlusNormal"/>
              <w:rPr>
                <w:rFonts w:ascii="Times New Roman" w:hAnsi="Times New Roman" w:cs="Times New Roman"/>
              </w:rPr>
            </w:pPr>
          </w:p>
        </w:tc>
        <w:tc>
          <w:tcPr>
            <w:tcW w:w="1634" w:type="dxa"/>
            <w:tcBorders>
              <w:top w:val="nil"/>
              <w:left w:val="nil"/>
              <w:bottom w:val="nil"/>
              <w:right w:val="nil"/>
            </w:tcBorders>
          </w:tcPr>
          <w:p w14:paraId="7B6DB72B"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____________</w:t>
            </w:r>
          </w:p>
          <w:p w14:paraId="3B18DB5E"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(подпись)</w:t>
            </w:r>
          </w:p>
        </w:tc>
        <w:tc>
          <w:tcPr>
            <w:tcW w:w="3913" w:type="dxa"/>
            <w:tcBorders>
              <w:top w:val="nil"/>
              <w:left w:val="nil"/>
              <w:bottom w:val="nil"/>
              <w:right w:val="nil"/>
            </w:tcBorders>
          </w:tcPr>
          <w:p w14:paraId="43A46A9B"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_______________________________</w:t>
            </w:r>
          </w:p>
          <w:p w14:paraId="159AA4C3"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(фамилия, инициалы)</w:t>
            </w:r>
          </w:p>
          <w:p w14:paraId="68AF8841" w14:textId="77777777" w:rsidR="006B290F" w:rsidRPr="00EC681C" w:rsidRDefault="006B290F">
            <w:pPr>
              <w:pStyle w:val="ConsPlusNormal"/>
              <w:rPr>
                <w:rFonts w:ascii="Times New Roman" w:hAnsi="Times New Roman" w:cs="Times New Roman"/>
              </w:rPr>
            </w:pPr>
          </w:p>
          <w:p w14:paraId="310B2764"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"___" __________ 20__ г.</w:t>
            </w:r>
          </w:p>
        </w:tc>
      </w:tr>
      <w:tr w:rsidR="006B290F" w:rsidRPr="00EC681C" w14:paraId="4EEC4CF9" w14:textId="77777777">
        <w:tc>
          <w:tcPr>
            <w:tcW w:w="9070" w:type="dxa"/>
            <w:gridSpan w:val="3"/>
            <w:tcBorders>
              <w:top w:val="nil"/>
              <w:left w:val="nil"/>
              <w:bottom w:val="nil"/>
              <w:right w:val="nil"/>
            </w:tcBorders>
          </w:tcPr>
          <w:p w14:paraId="6A363AAC" w14:textId="77777777" w:rsidR="006B290F" w:rsidRPr="00EC681C" w:rsidRDefault="006B290F">
            <w:pPr>
              <w:pStyle w:val="ConsPlusNormal"/>
              <w:jc w:val="center"/>
              <w:rPr>
                <w:rFonts w:ascii="Times New Roman" w:hAnsi="Times New Roman" w:cs="Times New Roman"/>
              </w:rPr>
            </w:pPr>
            <w:bookmarkStart w:id="5" w:name="P259"/>
            <w:bookmarkEnd w:id="5"/>
            <w:r w:rsidRPr="00EC681C">
              <w:rPr>
                <w:rFonts w:ascii="Times New Roman" w:hAnsi="Times New Roman" w:cs="Times New Roman"/>
              </w:rPr>
              <w:t>СВЕДЕНИЯ</w:t>
            </w:r>
          </w:p>
          <w:p w14:paraId="3D75D4F1"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о показателях деятельности народного дружинника</w:t>
            </w:r>
          </w:p>
          <w:p w14:paraId="6C76F013"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__________________________________________________________________________</w:t>
            </w:r>
          </w:p>
          <w:p w14:paraId="29E4F088"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lastRenderedPageBreak/>
              <w:t>(Ф.И.О.)</w:t>
            </w:r>
          </w:p>
        </w:tc>
      </w:tr>
    </w:tbl>
    <w:p w14:paraId="5A51D5CE" w14:textId="77777777" w:rsidR="006B290F" w:rsidRPr="00EC681C" w:rsidRDefault="006B29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5613"/>
        <w:gridCol w:w="3005"/>
      </w:tblGrid>
      <w:tr w:rsidR="00EC681C" w:rsidRPr="00EC681C" w14:paraId="2F6DEC21" w14:textId="77777777">
        <w:tc>
          <w:tcPr>
            <w:tcW w:w="454" w:type="dxa"/>
          </w:tcPr>
          <w:p w14:paraId="10842884"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N п/п</w:t>
            </w:r>
          </w:p>
        </w:tc>
        <w:tc>
          <w:tcPr>
            <w:tcW w:w="5613" w:type="dxa"/>
          </w:tcPr>
          <w:p w14:paraId="3912F9EA"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Наименование показателя деятельности народного дружинника</w:t>
            </w:r>
          </w:p>
        </w:tc>
        <w:tc>
          <w:tcPr>
            <w:tcW w:w="3005" w:type="dxa"/>
          </w:tcPr>
          <w:p w14:paraId="280A550F"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Значение показателя за четвертый квартал года, предшествующего году проведения конкурса, и за три квартала текущего года</w:t>
            </w:r>
          </w:p>
        </w:tc>
      </w:tr>
      <w:tr w:rsidR="00EC681C" w:rsidRPr="00EC681C" w14:paraId="12526A60" w14:textId="77777777">
        <w:tc>
          <w:tcPr>
            <w:tcW w:w="454" w:type="dxa"/>
          </w:tcPr>
          <w:p w14:paraId="27087300"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1</w:t>
            </w:r>
          </w:p>
        </w:tc>
        <w:tc>
          <w:tcPr>
            <w:tcW w:w="5613" w:type="dxa"/>
          </w:tcPr>
          <w:p w14:paraId="0A3085A5"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2</w:t>
            </w:r>
          </w:p>
        </w:tc>
        <w:tc>
          <w:tcPr>
            <w:tcW w:w="3005" w:type="dxa"/>
          </w:tcPr>
          <w:p w14:paraId="0283B8BA"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3</w:t>
            </w:r>
          </w:p>
        </w:tc>
      </w:tr>
      <w:tr w:rsidR="00EC681C" w:rsidRPr="00EC681C" w14:paraId="48FBD17A" w14:textId="77777777">
        <w:tc>
          <w:tcPr>
            <w:tcW w:w="454" w:type="dxa"/>
          </w:tcPr>
          <w:p w14:paraId="7EC79E32"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1.</w:t>
            </w:r>
          </w:p>
        </w:tc>
        <w:tc>
          <w:tcPr>
            <w:tcW w:w="5613" w:type="dxa"/>
          </w:tcPr>
          <w:p w14:paraId="4B0CD348"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Количество часов выхода народного дружинника на дежурство по охране общественного порядка совместно с сотрудниками полиции</w:t>
            </w:r>
          </w:p>
        </w:tc>
        <w:tc>
          <w:tcPr>
            <w:tcW w:w="3005" w:type="dxa"/>
          </w:tcPr>
          <w:p w14:paraId="46125962" w14:textId="77777777" w:rsidR="006B290F" w:rsidRPr="00EC681C" w:rsidRDefault="006B290F">
            <w:pPr>
              <w:pStyle w:val="ConsPlusNormal"/>
              <w:rPr>
                <w:rFonts w:ascii="Times New Roman" w:hAnsi="Times New Roman" w:cs="Times New Roman"/>
              </w:rPr>
            </w:pPr>
          </w:p>
        </w:tc>
      </w:tr>
      <w:tr w:rsidR="00EC681C" w:rsidRPr="00EC681C" w14:paraId="3062D51E" w14:textId="77777777">
        <w:tc>
          <w:tcPr>
            <w:tcW w:w="454" w:type="dxa"/>
          </w:tcPr>
          <w:p w14:paraId="7FA01D18"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2.</w:t>
            </w:r>
          </w:p>
        </w:tc>
        <w:tc>
          <w:tcPr>
            <w:tcW w:w="5613" w:type="dxa"/>
          </w:tcPr>
          <w:p w14:paraId="3C891183"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Количество часов выхода народного дружинника на дежурство по охране общественного порядка при проведении мероприятий с массовым участием людей (культурно-зрелищных, религиозных, спортивных, публичных)</w:t>
            </w:r>
          </w:p>
        </w:tc>
        <w:tc>
          <w:tcPr>
            <w:tcW w:w="3005" w:type="dxa"/>
          </w:tcPr>
          <w:p w14:paraId="7171A8BA" w14:textId="77777777" w:rsidR="006B290F" w:rsidRPr="00EC681C" w:rsidRDefault="006B290F">
            <w:pPr>
              <w:pStyle w:val="ConsPlusNormal"/>
              <w:rPr>
                <w:rFonts w:ascii="Times New Roman" w:hAnsi="Times New Roman" w:cs="Times New Roman"/>
              </w:rPr>
            </w:pPr>
          </w:p>
        </w:tc>
      </w:tr>
      <w:tr w:rsidR="00EC681C" w:rsidRPr="00EC681C" w14:paraId="6C3B56DF" w14:textId="77777777">
        <w:tc>
          <w:tcPr>
            <w:tcW w:w="454" w:type="dxa"/>
          </w:tcPr>
          <w:p w14:paraId="5A96A8F4"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3.</w:t>
            </w:r>
          </w:p>
        </w:tc>
        <w:tc>
          <w:tcPr>
            <w:tcW w:w="5613" w:type="dxa"/>
          </w:tcPr>
          <w:p w14:paraId="60DC764D"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Количество выявленных и пресеченных с участием народного дружинника административных правонарушений (указать даты, статьи </w:t>
            </w:r>
            <w:hyperlink r:id="rId48">
              <w:r w:rsidRPr="00EC681C">
                <w:rPr>
                  <w:rFonts w:ascii="Times New Roman" w:hAnsi="Times New Roman" w:cs="Times New Roman"/>
                </w:rPr>
                <w:t>Кодекса</w:t>
              </w:r>
            </w:hyperlink>
            <w:r w:rsidRPr="00EC681C">
              <w:rPr>
                <w:rFonts w:ascii="Times New Roman" w:hAnsi="Times New Roman" w:cs="Times New Roman"/>
              </w:rPr>
              <w:t xml:space="preserve"> Российской Федерации об административных правонарушениях, фамилию, имя, отчество (последнее при наличии) и должность сотрудника полиции, составившего протокол)</w:t>
            </w:r>
          </w:p>
        </w:tc>
        <w:tc>
          <w:tcPr>
            <w:tcW w:w="3005" w:type="dxa"/>
          </w:tcPr>
          <w:p w14:paraId="04B343C4" w14:textId="77777777" w:rsidR="006B290F" w:rsidRPr="00EC681C" w:rsidRDefault="006B290F">
            <w:pPr>
              <w:pStyle w:val="ConsPlusNormal"/>
              <w:rPr>
                <w:rFonts w:ascii="Times New Roman" w:hAnsi="Times New Roman" w:cs="Times New Roman"/>
              </w:rPr>
            </w:pPr>
          </w:p>
        </w:tc>
      </w:tr>
      <w:tr w:rsidR="00EC681C" w:rsidRPr="00EC681C" w14:paraId="2FADD807" w14:textId="77777777">
        <w:tc>
          <w:tcPr>
            <w:tcW w:w="454" w:type="dxa"/>
          </w:tcPr>
          <w:p w14:paraId="3B808A58"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4.</w:t>
            </w:r>
          </w:p>
        </w:tc>
        <w:tc>
          <w:tcPr>
            <w:tcW w:w="5613" w:type="dxa"/>
          </w:tcPr>
          <w:p w14:paraId="4D482A02"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Количество раскрытых с участием народного дружинника преступлений (указать даты, статьи Уголовного </w:t>
            </w:r>
            <w:hyperlink r:id="rId49">
              <w:r w:rsidRPr="00EC681C">
                <w:rPr>
                  <w:rFonts w:ascii="Times New Roman" w:hAnsi="Times New Roman" w:cs="Times New Roman"/>
                </w:rPr>
                <w:t>кодекса</w:t>
              </w:r>
            </w:hyperlink>
            <w:r w:rsidRPr="00EC681C">
              <w:rPr>
                <w:rFonts w:ascii="Times New Roman" w:hAnsi="Times New Roman" w:cs="Times New Roman"/>
              </w:rPr>
              <w:t xml:space="preserve"> Российской Федерации, номер уголовного дела)</w:t>
            </w:r>
          </w:p>
        </w:tc>
        <w:tc>
          <w:tcPr>
            <w:tcW w:w="3005" w:type="dxa"/>
          </w:tcPr>
          <w:p w14:paraId="648078F9" w14:textId="77777777" w:rsidR="006B290F" w:rsidRPr="00EC681C" w:rsidRDefault="006B290F">
            <w:pPr>
              <w:pStyle w:val="ConsPlusNormal"/>
              <w:rPr>
                <w:rFonts w:ascii="Times New Roman" w:hAnsi="Times New Roman" w:cs="Times New Roman"/>
              </w:rPr>
            </w:pPr>
          </w:p>
        </w:tc>
      </w:tr>
      <w:tr w:rsidR="00EC681C" w:rsidRPr="00EC681C" w14:paraId="08107BE8" w14:textId="77777777">
        <w:tc>
          <w:tcPr>
            <w:tcW w:w="454" w:type="dxa"/>
          </w:tcPr>
          <w:p w14:paraId="3B4549C7"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5.</w:t>
            </w:r>
          </w:p>
        </w:tc>
        <w:tc>
          <w:tcPr>
            <w:tcW w:w="5613" w:type="dxa"/>
          </w:tcPr>
          <w:p w14:paraId="6C2C2AD6"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Количество проведенных с участием народного дружинника проверок лиц, состоящих на профилактических учетах в органах внутренних дел</w:t>
            </w:r>
          </w:p>
        </w:tc>
        <w:tc>
          <w:tcPr>
            <w:tcW w:w="3005" w:type="dxa"/>
          </w:tcPr>
          <w:p w14:paraId="757441E2" w14:textId="77777777" w:rsidR="006B290F" w:rsidRPr="00EC681C" w:rsidRDefault="006B290F">
            <w:pPr>
              <w:pStyle w:val="ConsPlusNormal"/>
              <w:rPr>
                <w:rFonts w:ascii="Times New Roman" w:hAnsi="Times New Roman" w:cs="Times New Roman"/>
              </w:rPr>
            </w:pPr>
          </w:p>
        </w:tc>
      </w:tr>
      <w:tr w:rsidR="00EC681C" w:rsidRPr="00EC681C" w14:paraId="707E2645" w14:textId="77777777">
        <w:tc>
          <w:tcPr>
            <w:tcW w:w="454" w:type="dxa"/>
          </w:tcPr>
          <w:p w14:paraId="7B6E300B"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6.</w:t>
            </w:r>
          </w:p>
        </w:tc>
        <w:tc>
          <w:tcPr>
            <w:tcW w:w="5613" w:type="dxa"/>
          </w:tcPr>
          <w:p w14:paraId="4D36221D"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Количество проведенных с участием народного дружинника встреч с населением, бесед в общеобразовательных организациях в целях распространения правовых знаний, разъяснения норм поведения в общественных местах, привлечения граждан к участию в охране общественного порядка</w:t>
            </w:r>
          </w:p>
        </w:tc>
        <w:tc>
          <w:tcPr>
            <w:tcW w:w="3005" w:type="dxa"/>
          </w:tcPr>
          <w:p w14:paraId="30C77FCA" w14:textId="77777777" w:rsidR="006B290F" w:rsidRPr="00EC681C" w:rsidRDefault="006B290F">
            <w:pPr>
              <w:pStyle w:val="ConsPlusNormal"/>
              <w:rPr>
                <w:rFonts w:ascii="Times New Roman" w:hAnsi="Times New Roman" w:cs="Times New Roman"/>
              </w:rPr>
            </w:pPr>
          </w:p>
        </w:tc>
      </w:tr>
      <w:tr w:rsidR="006B290F" w:rsidRPr="00EC681C" w14:paraId="4599EB7D" w14:textId="77777777">
        <w:tc>
          <w:tcPr>
            <w:tcW w:w="454" w:type="dxa"/>
          </w:tcPr>
          <w:p w14:paraId="328F269E"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7.</w:t>
            </w:r>
          </w:p>
        </w:tc>
        <w:tc>
          <w:tcPr>
            <w:tcW w:w="5613" w:type="dxa"/>
          </w:tcPr>
          <w:p w14:paraId="38C9577C"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Дополнительная информация: фото - и видеоматериалы о деятельности народного дружинника; публикации в средствах массовой информации о деятельности народного дружинника; отзывы граждан и должностных лиц о деятельности народного дружинника; презентации, иллюстративные материалы, освещающие деятельность народного дружинника</w:t>
            </w:r>
          </w:p>
        </w:tc>
        <w:tc>
          <w:tcPr>
            <w:tcW w:w="3005" w:type="dxa"/>
          </w:tcPr>
          <w:p w14:paraId="1F2E12F4" w14:textId="77777777" w:rsidR="006B290F" w:rsidRPr="00EC681C" w:rsidRDefault="006B290F">
            <w:pPr>
              <w:pStyle w:val="ConsPlusNormal"/>
              <w:rPr>
                <w:rFonts w:ascii="Times New Roman" w:hAnsi="Times New Roman" w:cs="Times New Roman"/>
              </w:rPr>
            </w:pPr>
          </w:p>
        </w:tc>
      </w:tr>
    </w:tbl>
    <w:p w14:paraId="3CEBF3E0" w14:textId="77777777" w:rsidR="006B290F" w:rsidRPr="00EC681C" w:rsidRDefault="006B29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238"/>
        <w:gridCol w:w="2353"/>
        <w:gridCol w:w="3479"/>
      </w:tblGrid>
      <w:tr w:rsidR="006B290F" w:rsidRPr="00EC681C" w14:paraId="532A21B9" w14:textId="77777777">
        <w:tc>
          <w:tcPr>
            <w:tcW w:w="3238" w:type="dxa"/>
            <w:tcBorders>
              <w:top w:val="nil"/>
              <w:left w:val="nil"/>
              <w:bottom w:val="nil"/>
              <w:right w:val="nil"/>
            </w:tcBorders>
          </w:tcPr>
          <w:p w14:paraId="42F7AD92"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lastRenderedPageBreak/>
              <w:t>Командир народной дружины</w:t>
            </w:r>
          </w:p>
        </w:tc>
        <w:tc>
          <w:tcPr>
            <w:tcW w:w="2353" w:type="dxa"/>
            <w:tcBorders>
              <w:top w:val="nil"/>
              <w:left w:val="nil"/>
              <w:bottom w:val="nil"/>
              <w:right w:val="nil"/>
            </w:tcBorders>
          </w:tcPr>
          <w:p w14:paraId="32CA81AC"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__________________</w:t>
            </w:r>
          </w:p>
          <w:p w14:paraId="1DDD6FD7"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(подпись)</w:t>
            </w:r>
          </w:p>
        </w:tc>
        <w:tc>
          <w:tcPr>
            <w:tcW w:w="3479" w:type="dxa"/>
            <w:tcBorders>
              <w:top w:val="nil"/>
              <w:left w:val="nil"/>
              <w:bottom w:val="nil"/>
              <w:right w:val="nil"/>
            </w:tcBorders>
          </w:tcPr>
          <w:p w14:paraId="5318421A" w14:textId="3BD0E839"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___________________________</w:t>
            </w:r>
          </w:p>
          <w:p w14:paraId="64ACC5B8"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(фамилия, инициалы)</w:t>
            </w:r>
          </w:p>
        </w:tc>
      </w:tr>
    </w:tbl>
    <w:p w14:paraId="125C960B" w14:textId="77777777" w:rsidR="006B290F" w:rsidRPr="00EC681C" w:rsidRDefault="006B290F">
      <w:pPr>
        <w:pStyle w:val="ConsPlusNormal"/>
        <w:jc w:val="both"/>
        <w:rPr>
          <w:rFonts w:ascii="Times New Roman" w:hAnsi="Times New Roman" w:cs="Times New Roman"/>
        </w:rPr>
      </w:pPr>
    </w:p>
    <w:p w14:paraId="6AF308A1" w14:textId="77777777" w:rsidR="006B290F" w:rsidRPr="00EC681C" w:rsidRDefault="006B290F">
      <w:pPr>
        <w:pStyle w:val="ConsPlusNormal"/>
        <w:jc w:val="right"/>
        <w:outlineLvl w:val="1"/>
        <w:rPr>
          <w:rFonts w:ascii="Times New Roman" w:hAnsi="Times New Roman" w:cs="Times New Roman"/>
        </w:rPr>
      </w:pPr>
      <w:r w:rsidRPr="00EC681C">
        <w:rPr>
          <w:rFonts w:ascii="Times New Roman" w:hAnsi="Times New Roman" w:cs="Times New Roman"/>
        </w:rPr>
        <w:t>Приложение N 4</w:t>
      </w:r>
    </w:p>
    <w:p w14:paraId="089EE5C7"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к Положению</w:t>
      </w:r>
    </w:p>
    <w:p w14:paraId="52E1BC50"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 порядке проведения ежегодного</w:t>
      </w:r>
    </w:p>
    <w:p w14:paraId="39022BAB"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областного конкурса "Лучший</w:t>
      </w:r>
    </w:p>
    <w:p w14:paraId="23521A76"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народный дружинник"</w:t>
      </w:r>
    </w:p>
    <w:p w14:paraId="1FCDE474" w14:textId="77777777" w:rsidR="006B290F" w:rsidRPr="00EC681C" w:rsidRDefault="006B29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81C" w:rsidRPr="00EC681C" w14:paraId="4886DB0A" w14:textId="77777777">
        <w:tc>
          <w:tcPr>
            <w:tcW w:w="60" w:type="dxa"/>
            <w:tcBorders>
              <w:top w:val="nil"/>
              <w:left w:val="nil"/>
              <w:bottom w:val="nil"/>
              <w:right w:val="nil"/>
            </w:tcBorders>
            <w:shd w:val="clear" w:color="auto" w:fill="CED3F1"/>
            <w:tcMar>
              <w:top w:w="0" w:type="dxa"/>
              <w:left w:w="0" w:type="dxa"/>
              <w:bottom w:w="0" w:type="dxa"/>
              <w:right w:w="0" w:type="dxa"/>
            </w:tcMar>
          </w:tcPr>
          <w:p w14:paraId="38C209D6" w14:textId="77777777" w:rsidR="006B290F" w:rsidRPr="00EC681C" w:rsidRDefault="006B29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07002C77" w14:textId="77777777" w:rsidR="006B290F" w:rsidRPr="00EC681C" w:rsidRDefault="006B29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2CB67CEA"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Список изменяющих документов</w:t>
            </w:r>
          </w:p>
          <w:p w14:paraId="6FE2F2DF"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(в ред. </w:t>
            </w:r>
            <w:hyperlink r:id="rId50">
              <w:r w:rsidRPr="00EC681C">
                <w:rPr>
                  <w:rFonts w:ascii="Times New Roman" w:hAnsi="Times New Roman" w:cs="Times New Roman"/>
                </w:rPr>
                <w:t>распоряжения</w:t>
              </w:r>
            </w:hyperlink>
            <w:r w:rsidRPr="00EC681C">
              <w:rPr>
                <w:rFonts w:ascii="Times New Roman" w:hAnsi="Times New Roman" w:cs="Times New Roman"/>
              </w:rPr>
              <w:t xml:space="preserve"> Правительства Смоленской области</w:t>
            </w:r>
          </w:p>
          <w:p w14:paraId="708C5B5B"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от 09.10.2024 N 1685-рп)</w:t>
            </w:r>
          </w:p>
        </w:tc>
        <w:tc>
          <w:tcPr>
            <w:tcW w:w="113" w:type="dxa"/>
            <w:tcBorders>
              <w:top w:val="nil"/>
              <w:left w:val="nil"/>
              <w:bottom w:val="nil"/>
              <w:right w:val="nil"/>
            </w:tcBorders>
            <w:shd w:val="clear" w:color="auto" w:fill="F4F3F8"/>
            <w:tcMar>
              <w:top w:w="0" w:type="dxa"/>
              <w:left w:w="0" w:type="dxa"/>
              <w:bottom w:w="0" w:type="dxa"/>
              <w:right w:w="0" w:type="dxa"/>
            </w:tcMar>
          </w:tcPr>
          <w:p w14:paraId="5399A61F" w14:textId="77777777" w:rsidR="006B290F" w:rsidRPr="00EC681C" w:rsidRDefault="006B290F">
            <w:pPr>
              <w:pStyle w:val="ConsPlusNormal"/>
              <w:rPr>
                <w:rFonts w:ascii="Times New Roman" w:hAnsi="Times New Roman" w:cs="Times New Roman"/>
              </w:rPr>
            </w:pPr>
          </w:p>
        </w:tc>
      </w:tr>
    </w:tbl>
    <w:p w14:paraId="788DD80F" w14:textId="77777777" w:rsidR="006B290F" w:rsidRPr="00EC681C" w:rsidRDefault="006B290F">
      <w:pPr>
        <w:pStyle w:val="ConsPlusNormal"/>
        <w:jc w:val="both"/>
        <w:rPr>
          <w:rFonts w:ascii="Times New Roman" w:hAnsi="Times New Roman" w:cs="Times New Roman"/>
        </w:rPr>
      </w:pPr>
    </w:p>
    <w:p w14:paraId="74A6B7F3"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Форма</w:t>
      </w:r>
    </w:p>
    <w:p w14:paraId="3AEBD2E6" w14:textId="77777777" w:rsidR="006B290F" w:rsidRPr="00EC681C" w:rsidRDefault="006B290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229"/>
        <w:gridCol w:w="1709"/>
        <w:gridCol w:w="1604"/>
        <w:gridCol w:w="4528"/>
      </w:tblGrid>
      <w:tr w:rsidR="00EC681C" w:rsidRPr="00EC681C" w14:paraId="23E2A8B5" w14:textId="77777777">
        <w:tc>
          <w:tcPr>
            <w:tcW w:w="9070" w:type="dxa"/>
            <w:gridSpan w:val="4"/>
            <w:tcBorders>
              <w:top w:val="nil"/>
              <w:left w:val="nil"/>
              <w:bottom w:val="nil"/>
              <w:right w:val="nil"/>
            </w:tcBorders>
          </w:tcPr>
          <w:p w14:paraId="04069182" w14:textId="77777777" w:rsidR="006B290F" w:rsidRPr="00EC681C" w:rsidRDefault="006B290F">
            <w:pPr>
              <w:pStyle w:val="ConsPlusNormal"/>
              <w:jc w:val="center"/>
              <w:rPr>
                <w:rFonts w:ascii="Times New Roman" w:hAnsi="Times New Roman" w:cs="Times New Roman"/>
              </w:rPr>
            </w:pPr>
            <w:bookmarkStart w:id="6" w:name="P313"/>
            <w:bookmarkEnd w:id="6"/>
            <w:r w:rsidRPr="00EC681C">
              <w:rPr>
                <w:rFonts w:ascii="Times New Roman" w:hAnsi="Times New Roman" w:cs="Times New Roman"/>
              </w:rPr>
              <w:t>СОГЛАСИЕ</w:t>
            </w:r>
          </w:p>
          <w:p w14:paraId="0B08D470"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на обработку персональных данных</w:t>
            </w:r>
          </w:p>
          <w:p w14:paraId="6CCA869B" w14:textId="77777777" w:rsidR="006B290F" w:rsidRPr="00EC681C" w:rsidRDefault="006B290F">
            <w:pPr>
              <w:pStyle w:val="ConsPlusNormal"/>
              <w:rPr>
                <w:rFonts w:ascii="Times New Roman" w:hAnsi="Times New Roman" w:cs="Times New Roman"/>
              </w:rPr>
            </w:pPr>
          </w:p>
          <w:p w14:paraId="309AD1CF" w14:textId="77777777" w:rsidR="006B290F" w:rsidRPr="00EC681C" w:rsidRDefault="006B290F">
            <w:pPr>
              <w:pStyle w:val="ConsPlusNormal"/>
              <w:ind w:firstLine="283"/>
              <w:jc w:val="both"/>
              <w:rPr>
                <w:rFonts w:ascii="Times New Roman" w:hAnsi="Times New Roman" w:cs="Times New Roman"/>
              </w:rPr>
            </w:pPr>
            <w:r w:rsidRPr="00EC681C">
              <w:rPr>
                <w:rFonts w:ascii="Times New Roman" w:hAnsi="Times New Roman" w:cs="Times New Roman"/>
              </w:rPr>
              <w:t>Я, _____________________________________________________________________,</w:t>
            </w:r>
          </w:p>
          <w:p w14:paraId="3E6FC273"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(фамилия, имя, отчество (при наличии))</w:t>
            </w:r>
          </w:p>
          <w:p w14:paraId="60837DDB"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дата рождения ____________, проживающий(</w:t>
            </w:r>
            <w:proofErr w:type="spellStart"/>
            <w:r w:rsidRPr="00EC681C">
              <w:rPr>
                <w:rFonts w:ascii="Times New Roman" w:hAnsi="Times New Roman" w:cs="Times New Roman"/>
              </w:rPr>
              <w:t>ая</w:t>
            </w:r>
            <w:proofErr w:type="spellEnd"/>
            <w:r w:rsidRPr="00EC681C">
              <w:rPr>
                <w:rFonts w:ascii="Times New Roman" w:hAnsi="Times New Roman" w:cs="Times New Roman"/>
              </w:rPr>
              <w:t>) по адресу: _______________________ __________________________________________________________________________,</w:t>
            </w:r>
          </w:p>
          <w:p w14:paraId="2F8030B9"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наименование основного документа, удостоверяющего личность, _________________,</w:t>
            </w:r>
          </w:p>
          <w:p w14:paraId="63D9EDD7"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серия ____________, номер ___________, дата выдачи ___________________________,</w:t>
            </w:r>
          </w:p>
          <w:p w14:paraId="3A8639A2"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наименование органа, выдавшего документ, ____________________________________,</w:t>
            </w:r>
          </w:p>
          <w:p w14:paraId="4A5DBE3D"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в порядке и на условиях, определенных Федеральным </w:t>
            </w:r>
            <w:hyperlink r:id="rId51">
              <w:r w:rsidRPr="00EC681C">
                <w:rPr>
                  <w:rFonts w:ascii="Times New Roman" w:hAnsi="Times New Roman" w:cs="Times New Roman"/>
                </w:rPr>
                <w:t>законом</w:t>
              </w:r>
            </w:hyperlink>
            <w:r w:rsidRPr="00EC681C">
              <w:rPr>
                <w:rFonts w:ascii="Times New Roman" w:hAnsi="Times New Roman" w:cs="Times New Roman"/>
              </w:rPr>
              <w:t xml:space="preserve"> от 27 июля 2006 года N 152-ФЗ "О персональных данных", даю согласие Министерству Смоленской области по внутренней политике, расположенному по адресу: Смоленская область, г. Смоленск, пл. Ленина, д. 1, индекс 214008, на обработку моих персональных данных (фамилии, имени, отчества (при наличии)), года, месяца, числа рождения, пола, сведений о месте жительства, номере телефона, страховом номере индивидуального лицевого счета (СНИЛС), сведений о моем индивидуальном номере налогоплательщика) в целях проведения ежегодного областного конкурса "Лучший народный дружинник". Настоящее согласие предоставляется на осуществление любых действий, связанных с участием в ежегодном областном конкурсе "Лучший народный дружинник",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09580175" w14:textId="77777777" w:rsidR="006B290F" w:rsidRPr="00EC681C" w:rsidRDefault="006B290F">
            <w:pPr>
              <w:pStyle w:val="ConsPlusNormal"/>
              <w:ind w:firstLine="283"/>
              <w:jc w:val="both"/>
              <w:rPr>
                <w:rFonts w:ascii="Times New Roman" w:hAnsi="Times New Roman" w:cs="Times New Roman"/>
              </w:rPr>
            </w:pPr>
            <w:r w:rsidRPr="00EC681C">
              <w:rPr>
                <w:rFonts w:ascii="Times New Roman" w:hAnsi="Times New Roman" w:cs="Times New Roman"/>
              </w:rPr>
              <w:t>Согласие действует в течение периода проведения ежегодного областного конкурса "Лучший народный дружинник". 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Министерства Смоленской области по внутренней политике по почте заказным письмом с уведомлением о вручении либо вручен лично или через представителя под расписку представителю Министерства Смоленской области по внутренней политике.</w:t>
            </w:r>
          </w:p>
          <w:p w14:paraId="103C8A12" w14:textId="77777777" w:rsidR="006B290F" w:rsidRPr="00EC681C" w:rsidRDefault="006B290F">
            <w:pPr>
              <w:pStyle w:val="ConsPlusNormal"/>
              <w:ind w:firstLine="283"/>
              <w:jc w:val="both"/>
              <w:rPr>
                <w:rFonts w:ascii="Times New Roman" w:hAnsi="Times New Roman" w:cs="Times New Roman"/>
              </w:rPr>
            </w:pPr>
            <w:r w:rsidRPr="00EC681C">
              <w:rPr>
                <w:rFonts w:ascii="Times New Roman" w:hAnsi="Times New Roman" w:cs="Times New Roman"/>
              </w:rPr>
              <w:t>В случае получения моего письменного заявления об отзыве настоящего согласия на обработку персональных данных Министерство Смоленской области по внутренней политике обязано уничтожить мои персональные данные, но не ранее срока, необходимого для достижения целей обработки моих персональных данных.</w:t>
            </w:r>
          </w:p>
          <w:p w14:paraId="7D89A096" w14:textId="77777777" w:rsidR="006B290F" w:rsidRPr="00EC681C" w:rsidRDefault="006B290F">
            <w:pPr>
              <w:pStyle w:val="ConsPlusNormal"/>
              <w:ind w:firstLine="283"/>
              <w:jc w:val="both"/>
              <w:rPr>
                <w:rFonts w:ascii="Times New Roman" w:hAnsi="Times New Roman" w:cs="Times New Roman"/>
              </w:rPr>
            </w:pPr>
            <w:r w:rsidRPr="00EC681C">
              <w:rPr>
                <w:rFonts w:ascii="Times New Roman" w:hAnsi="Times New Roman" w:cs="Times New Roman"/>
              </w:rPr>
              <w:t xml:space="preserve">Я ознакомлен(а) с правами субъекта персональных данных, предусмотренными </w:t>
            </w:r>
            <w:hyperlink r:id="rId52">
              <w:r w:rsidRPr="00EC681C">
                <w:rPr>
                  <w:rFonts w:ascii="Times New Roman" w:hAnsi="Times New Roman" w:cs="Times New Roman"/>
                </w:rPr>
                <w:t>главой 3</w:t>
              </w:r>
            </w:hyperlink>
            <w:r w:rsidRPr="00EC681C">
              <w:rPr>
                <w:rFonts w:ascii="Times New Roman" w:hAnsi="Times New Roman" w:cs="Times New Roman"/>
              </w:rPr>
              <w:t xml:space="preserve"> Федерального закона от 27 июля 2006 года N 152-ФЗ "О персональных данных". Все изложенное мной прочитано, мне понятно и подтверждается собственноручной подписью.</w:t>
            </w:r>
          </w:p>
        </w:tc>
      </w:tr>
      <w:tr w:rsidR="006B290F" w:rsidRPr="00EC681C" w14:paraId="69F1747C" w14:textId="77777777">
        <w:tc>
          <w:tcPr>
            <w:tcW w:w="1229" w:type="dxa"/>
            <w:tcBorders>
              <w:top w:val="nil"/>
              <w:left w:val="nil"/>
              <w:bottom w:val="nil"/>
              <w:right w:val="nil"/>
            </w:tcBorders>
          </w:tcPr>
          <w:p w14:paraId="496EF84D"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lastRenderedPageBreak/>
              <w:t>_________</w:t>
            </w:r>
          </w:p>
          <w:p w14:paraId="413885ED"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(дата)</w:t>
            </w:r>
          </w:p>
        </w:tc>
        <w:tc>
          <w:tcPr>
            <w:tcW w:w="1709" w:type="dxa"/>
            <w:tcBorders>
              <w:top w:val="nil"/>
              <w:left w:val="nil"/>
              <w:bottom w:val="nil"/>
              <w:right w:val="nil"/>
            </w:tcBorders>
          </w:tcPr>
          <w:p w14:paraId="3076BAC7"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____________</w:t>
            </w:r>
          </w:p>
          <w:p w14:paraId="55E82A6D"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(подпись)</w:t>
            </w:r>
          </w:p>
        </w:tc>
        <w:tc>
          <w:tcPr>
            <w:tcW w:w="1604" w:type="dxa"/>
            <w:tcBorders>
              <w:top w:val="nil"/>
              <w:left w:val="nil"/>
              <w:bottom w:val="nil"/>
              <w:right w:val="nil"/>
            </w:tcBorders>
          </w:tcPr>
          <w:p w14:paraId="46B07209" w14:textId="77777777" w:rsidR="006B290F" w:rsidRPr="00EC681C" w:rsidRDefault="006B290F">
            <w:pPr>
              <w:pStyle w:val="ConsPlusNormal"/>
              <w:rPr>
                <w:rFonts w:ascii="Times New Roman" w:hAnsi="Times New Roman" w:cs="Times New Roman"/>
              </w:rPr>
            </w:pPr>
          </w:p>
        </w:tc>
        <w:tc>
          <w:tcPr>
            <w:tcW w:w="4528" w:type="dxa"/>
            <w:tcBorders>
              <w:top w:val="nil"/>
              <w:left w:val="nil"/>
              <w:bottom w:val="nil"/>
              <w:right w:val="nil"/>
            </w:tcBorders>
          </w:tcPr>
          <w:p w14:paraId="7A13A652"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___________________________________</w:t>
            </w:r>
          </w:p>
          <w:p w14:paraId="5EE09CEF" w14:textId="5869A25B"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(фамилия, имя, отчество (при наличии)</w:t>
            </w:r>
          </w:p>
        </w:tc>
      </w:tr>
    </w:tbl>
    <w:p w14:paraId="6F0E95F5" w14:textId="77777777" w:rsidR="006B290F" w:rsidRPr="00EC681C" w:rsidRDefault="006B290F">
      <w:pPr>
        <w:pStyle w:val="ConsPlusNormal"/>
        <w:jc w:val="both"/>
        <w:rPr>
          <w:rFonts w:ascii="Times New Roman" w:hAnsi="Times New Roman" w:cs="Times New Roman"/>
        </w:rPr>
      </w:pPr>
    </w:p>
    <w:p w14:paraId="1D9BBAD6" w14:textId="77777777" w:rsidR="006B290F" w:rsidRPr="00EC681C" w:rsidRDefault="006B290F">
      <w:pPr>
        <w:pStyle w:val="ConsPlusNormal"/>
        <w:jc w:val="both"/>
        <w:rPr>
          <w:rFonts w:ascii="Times New Roman" w:hAnsi="Times New Roman" w:cs="Times New Roman"/>
        </w:rPr>
      </w:pPr>
    </w:p>
    <w:p w14:paraId="76B56C43" w14:textId="77777777" w:rsidR="006B290F" w:rsidRPr="00EC681C" w:rsidRDefault="006B290F">
      <w:pPr>
        <w:pStyle w:val="ConsPlusNormal"/>
        <w:jc w:val="right"/>
        <w:outlineLvl w:val="1"/>
        <w:rPr>
          <w:rFonts w:ascii="Times New Roman" w:hAnsi="Times New Roman" w:cs="Times New Roman"/>
        </w:rPr>
      </w:pPr>
      <w:r w:rsidRPr="00EC681C">
        <w:rPr>
          <w:rFonts w:ascii="Times New Roman" w:hAnsi="Times New Roman" w:cs="Times New Roman"/>
        </w:rPr>
        <w:t>Приложение N 5</w:t>
      </w:r>
    </w:p>
    <w:p w14:paraId="290741E6"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к Положению</w:t>
      </w:r>
    </w:p>
    <w:p w14:paraId="1677DC44"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 порядке проведения ежегодного</w:t>
      </w:r>
    </w:p>
    <w:p w14:paraId="0F49C9AA"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областного конкурса "Лучший</w:t>
      </w:r>
    </w:p>
    <w:p w14:paraId="1CCA31A3"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народный дружинник"</w:t>
      </w:r>
    </w:p>
    <w:p w14:paraId="13DEFA82" w14:textId="77777777" w:rsidR="006B290F" w:rsidRPr="00EC681C" w:rsidRDefault="006B290F">
      <w:pPr>
        <w:pStyle w:val="ConsPlusNormal"/>
        <w:jc w:val="both"/>
        <w:rPr>
          <w:rFonts w:ascii="Times New Roman" w:hAnsi="Times New Roman" w:cs="Times New Roman"/>
        </w:rPr>
      </w:pPr>
    </w:p>
    <w:p w14:paraId="6C3CFADB" w14:textId="77777777" w:rsidR="006B290F" w:rsidRPr="00EC681C" w:rsidRDefault="006B290F">
      <w:pPr>
        <w:pStyle w:val="ConsPlusTitle"/>
        <w:jc w:val="center"/>
        <w:rPr>
          <w:rFonts w:ascii="Times New Roman" w:hAnsi="Times New Roman" w:cs="Times New Roman"/>
        </w:rPr>
      </w:pPr>
      <w:bookmarkStart w:id="7" w:name="P344"/>
      <w:bookmarkEnd w:id="7"/>
      <w:r w:rsidRPr="00EC681C">
        <w:rPr>
          <w:rFonts w:ascii="Times New Roman" w:hAnsi="Times New Roman" w:cs="Times New Roman"/>
        </w:rPr>
        <w:t>МЕТОДИКА</w:t>
      </w:r>
    </w:p>
    <w:p w14:paraId="7A709526" w14:textId="77777777" w:rsidR="006B290F" w:rsidRPr="00EC681C" w:rsidRDefault="006B290F">
      <w:pPr>
        <w:pStyle w:val="ConsPlusTitle"/>
        <w:jc w:val="center"/>
        <w:rPr>
          <w:rFonts w:ascii="Times New Roman" w:hAnsi="Times New Roman" w:cs="Times New Roman"/>
        </w:rPr>
      </w:pPr>
      <w:r w:rsidRPr="00EC681C">
        <w:rPr>
          <w:rFonts w:ascii="Times New Roman" w:hAnsi="Times New Roman" w:cs="Times New Roman"/>
        </w:rPr>
        <w:t>ОЦЕНКИ УЧАСТНИКОВ ЕЖЕГОДНОГО ОБЛАСТНОГО КОНКУРСА</w:t>
      </w:r>
    </w:p>
    <w:p w14:paraId="4C16BABB" w14:textId="77777777" w:rsidR="006B290F" w:rsidRPr="00EC681C" w:rsidRDefault="006B290F">
      <w:pPr>
        <w:pStyle w:val="ConsPlusTitle"/>
        <w:jc w:val="center"/>
        <w:rPr>
          <w:rFonts w:ascii="Times New Roman" w:hAnsi="Times New Roman" w:cs="Times New Roman"/>
        </w:rPr>
      </w:pPr>
      <w:r w:rsidRPr="00EC681C">
        <w:rPr>
          <w:rFonts w:ascii="Times New Roman" w:hAnsi="Times New Roman" w:cs="Times New Roman"/>
        </w:rPr>
        <w:t>"ЛУЧШИЙ НАРОДНЫЙ ДРУЖИННИК"</w:t>
      </w:r>
    </w:p>
    <w:p w14:paraId="1F066F61" w14:textId="77777777" w:rsidR="006B290F" w:rsidRPr="00EC681C" w:rsidRDefault="006B290F">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C681C" w:rsidRPr="00EC681C" w14:paraId="199DFF1D" w14:textId="77777777">
        <w:tc>
          <w:tcPr>
            <w:tcW w:w="60" w:type="dxa"/>
            <w:tcBorders>
              <w:top w:val="nil"/>
              <w:left w:val="nil"/>
              <w:bottom w:val="nil"/>
              <w:right w:val="nil"/>
            </w:tcBorders>
            <w:shd w:val="clear" w:color="auto" w:fill="CED3F1"/>
            <w:tcMar>
              <w:top w:w="0" w:type="dxa"/>
              <w:left w:w="0" w:type="dxa"/>
              <w:bottom w:w="0" w:type="dxa"/>
              <w:right w:w="0" w:type="dxa"/>
            </w:tcMar>
          </w:tcPr>
          <w:p w14:paraId="54EB8EBD" w14:textId="77777777" w:rsidR="006B290F" w:rsidRPr="00EC681C" w:rsidRDefault="006B290F">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14:paraId="6BCFD2D5" w14:textId="77777777" w:rsidR="006B290F" w:rsidRPr="00EC681C" w:rsidRDefault="006B290F">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14:paraId="1ED81DFB"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Список изменяющих документов</w:t>
            </w:r>
          </w:p>
          <w:p w14:paraId="6402EF89"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 xml:space="preserve">(в ред. </w:t>
            </w:r>
            <w:hyperlink r:id="rId53">
              <w:r w:rsidRPr="00EC681C">
                <w:rPr>
                  <w:rFonts w:ascii="Times New Roman" w:hAnsi="Times New Roman" w:cs="Times New Roman"/>
                </w:rPr>
                <w:t>распоряжения</w:t>
              </w:r>
            </w:hyperlink>
            <w:r w:rsidRPr="00EC681C">
              <w:rPr>
                <w:rFonts w:ascii="Times New Roman" w:hAnsi="Times New Roman" w:cs="Times New Roman"/>
              </w:rPr>
              <w:t xml:space="preserve"> Администрации Смоленской области</w:t>
            </w:r>
          </w:p>
          <w:p w14:paraId="5FAC544D"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от 07.08.2019 N 1323-р/</w:t>
            </w:r>
            <w:proofErr w:type="spellStart"/>
            <w:r w:rsidRPr="00EC681C">
              <w:rPr>
                <w:rFonts w:ascii="Times New Roman" w:hAnsi="Times New Roman" w:cs="Times New Roman"/>
              </w:rPr>
              <w:t>адм</w:t>
            </w:r>
            <w:proofErr w:type="spellEnd"/>
            <w:r w:rsidRPr="00EC681C">
              <w:rPr>
                <w:rFonts w:ascii="Times New Roman" w:hAnsi="Times New Roman" w:cs="Times New Roman"/>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2AFFA3" w14:textId="77777777" w:rsidR="006B290F" w:rsidRPr="00EC681C" w:rsidRDefault="006B290F">
            <w:pPr>
              <w:pStyle w:val="ConsPlusNormal"/>
              <w:rPr>
                <w:rFonts w:ascii="Times New Roman" w:hAnsi="Times New Roman" w:cs="Times New Roman"/>
              </w:rPr>
            </w:pPr>
          </w:p>
        </w:tc>
      </w:tr>
    </w:tbl>
    <w:p w14:paraId="5D50A86A" w14:textId="77777777" w:rsidR="006B290F" w:rsidRPr="00EC681C" w:rsidRDefault="006B290F">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5613"/>
        <w:gridCol w:w="2948"/>
      </w:tblGrid>
      <w:tr w:rsidR="00EC681C" w:rsidRPr="00EC681C" w14:paraId="28363C8C" w14:textId="77777777">
        <w:tc>
          <w:tcPr>
            <w:tcW w:w="510" w:type="dxa"/>
          </w:tcPr>
          <w:p w14:paraId="7A59E324"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N п/п</w:t>
            </w:r>
          </w:p>
        </w:tc>
        <w:tc>
          <w:tcPr>
            <w:tcW w:w="5613" w:type="dxa"/>
          </w:tcPr>
          <w:p w14:paraId="656BC6D9"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Критерий оценки участника конкурса</w:t>
            </w:r>
          </w:p>
        </w:tc>
        <w:tc>
          <w:tcPr>
            <w:tcW w:w="2948" w:type="dxa"/>
          </w:tcPr>
          <w:p w14:paraId="72B86CE3"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Балл</w:t>
            </w:r>
          </w:p>
        </w:tc>
      </w:tr>
      <w:tr w:rsidR="00EC681C" w:rsidRPr="00EC681C" w14:paraId="4EF5A202" w14:textId="77777777">
        <w:tc>
          <w:tcPr>
            <w:tcW w:w="510" w:type="dxa"/>
          </w:tcPr>
          <w:p w14:paraId="43BD98E8"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1</w:t>
            </w:r>
          </w:p>
        </w:tc>
        <w:tc>
          <w:tcPr>
            <w:tcW w:w="5613" w:type="dxa"/>
          </w:tcPr>
          <w:p w14:paraId="5B9FD226"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2</w:t>
            </w:r>
          </w:p>
        </w:tc>
        <w:tc>
          <w:tcPr>
            <w:tcW w:w="2948" w:type="dxa"/>
          </w:tcPr>
          <w:p w14:paraId="1D4DDBCA"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3</w:t>
            </w:r>
          </w:p>
        </w:tc>
      </w:tr>
      <w:tr w:rsidR="00EC681C" w:rsidRPr="00EC681C" w14:paraId="73375915" w14:textId="77777777">
        <w:tc>
          <w:tcPr>
            <w:tcW w:w="510" w:type="dxa"/>
          </w:tcPr>
          <w:p w14:paraId="40550776"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1.</w:t>
            </w:r>
          </w:p>
        </w:tc>
        <w:tc>
          <w:tcPr>
            <w:tcW w:w="5613" w:type="dxa"/>
          </w:tcPr>
          <w:p w14:paraId="190C0074"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Количество часов выхода народного дружинника на дежурство по охране общественного порядка совместно с сотрудниками полиции</w:t>
            </w:r>
          </w:p>
        </w:tc>
        <w:tc>
          <w:tcPr>
            <w:tcW w:w="2948" w:type="dxa"/>
          </w:tcPr>
          <w:p w14:paraId="7C7A19A9"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2 балла за каждые четыре часа дежурства</w:t>
            </w:r>
          </w:p>
        </w:tc>
      </w:tr>
      <w:tr w:rsidR="00EC681C" w:rsidRPr="00EC681C" w14:paraId="457E871E" w14:textId="77777777">
        <w:tc>
          <w:tcPr>
            <w:tcW w:w="510" w:type="dxa"/>
          </w:tcPr>
          <w:p w14:paraId="2D618207"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2.</w:t>
            </w:r>
          </w:p>
        </w:tc>
        <w:tc>
          <w:tcPr>
            <w:tcW w:w="5613" w:type="dxa"/>
          </w:tcPr>
          <w:p w14:paraId="10C602B7"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Количество часов выхода народного дружинника на дежурство по охране общественного порядка при проведении мероприятий с массовым участием людей (культурно-зрелищных, религиозных, спортивных, публичных)</w:t>
            </w:r>
          </w:p>
        </w:tc>
        <w:tc>
          <w:tcPr>
            <w:tcW w:w="2948" w:type="dxa"/>
          </w:tcPr>
          <w:p w14:paraId="1762D47D"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2 балла за каждые четыре часа дежурства</w:t>
            </w:r>
          </w:p>
        </w:tc>
      </w:tr>
      <w:tr w:rsidR="00EC681C" w:rsidRPr="00EC681C" w14:paraId="504C94A6" w14:textId="77777777">
        <w:tc>
          <w:tcPr>
            <w:tcW w:w="510" w:type="dxa"/>
          </w:tcPr>
          <w:p w14:paraId="22125D39"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3.</w:t>
            </w:r>
          </w:p>
        </w:tc>
        <w:tc>
          <w:tcPr>
            <w:tcW w:w="5613" w:type="dxa"/>
          </w:tcPr>
          <w:p w14:paraId="358F0696"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Количество выявленных и пресеченных с участием народного дружинника административных правонарушений (указать даты, статьи </w:t>
            </w:r>
            <w:hyperlink r:id="rId54">
              <w:r w:rsidRPr="00EC681C">
                <w:rPr>
                  <w:rFonts w:ascii="Times New Roman" w:hAnsi="Times New Roman" w:cs="Times New Roman"/>
                </w:rPr>
                <w:t>Кодекса</w:t>
              </w:r>
            </w:hyperlink>
            <w:r w:rsidRPr="00EC681C">
              <w:rPr>
                <w:rFonts w:ascii="Times New Roman" w:hAnsi="Times New Roman" w:cs="Times New Roman"/>
              </w:rPr>
              <w:t xml:space="preserve"> Российской Федерации об административных правонарушениях, фамилию, имя, отчество и должность сотрудника полиции, составившего протокол)</w:t>
            </w:r>
          </w:p>
        </w:tc>
        <w:tc>
          <w:tcPr>
            <w:tcW w:w="2948" w:type="dxa"/>
          </w:tcPr>
          <w:p w14:paraId="4AFC68C8"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5 баллов за каждое выявленное и пресеченное с участием народного дружинника административное правонарушение</w:t>
            </w:r>
          </w:p>
        </w:tc>
      </w:tr>
      <w:tr w:rsidR="00EC681C" w:rsidRPr="00EC681C" w14:paraId="7365EA99" w14:textId="77777777">
        <w:tc>
          <w:tcPr>
            <w:tcW w:w="510" w:type="dxa"/>
          </w:tcPr>
          <w:p w14:paraId="24EF95E6"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4.</w:t>
            </w:r>
          </w:p>
        </w:tc>
        <w:tc>
          <w:tcPr>
            <w:tcW w:w="5613" w:type="dxa"/>
          </w:tcPr>
          <w:p w14:paraId="16565A1F"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Количество раскрытых с участием народного дружинника преступлений (указать даты, статьи Уголовного </w:t>
            </w:r>
            <w:hyperlink r:id="rId55">
              <w:r w:rsidRPr="00EC681C">
                <w:rPr>
                  <w:rFonts w:ascii="Times New Roman" w:hAnsi="Times New Roman" w:cs="Times New Roman"/>
                </w:rPr>
                <w:t>кодекса</w:t>
              </w:r>
            </w:hyperlink>
            <w:r w:rsidRPr="00EC681C">
              <w:rPr>
                <w:rFonts w:ascii="Times New Roman" w:hAnsi="Times New Roman" w:cs="Times New Roman"/>
              </w:rPr>
              <w:t xml:space="preserve"> Российской Федерации, номер уголовного дела)</w:t>
            </w:r>
          </w:p>
        </w:tc>
        <w:tc>
          <w:tcPr>
            <w:tcW w:w="2948" w:type="dxa"/>
          </w:tcPr>
          <w:p w14:paraId="09CC0845"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5 баллов за каждое раскрытое с участием народного дружинника преступление</w:t>
            </w:r>
          </w:p>
        </w:tc>
      </w:tr>
      <w:tr w:rsidR="00EC681C" w:rsidRPr="00EC681C" w14:paraId="3B6C1211" w14:textId="77777777">
        <w:tc>
          <w:tcPr>
            <w:tcW w:w="510" w:type="dxa"/>
          </w:tcPr>
          <w:p w14:paraId="27E5DDE1"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5.</w:t>
            </w:r>
          </w:p>
        </w:tc>
        <w:tc>
          <w:tcPr>
            <w:tcW w:w="5613" w:type="dxa"/>
          </w:tcPr>
          <w:p w14:paraId="387DC29A"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Количество проведенных с участием народного дружинника проверок лиц, состоящих на профилактических учетах в органах внутренних дел</w:t>
            </w:r>
          </w:p>
        </w:tc>
        <w:tc>
          <w:tcPr>
            <w:tcW w:w="2948" w:type="dxa"/>
          </w:tcPr>
          <w:p w14:paraId="4B9F5AD2"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 xml:space="preserve">5 баллов за каждую проведенную с участием народного дружинника </w:t>
            </w:r>
            <w:r w:rsidRPr="00EC681C">
              <w:rPr>
                <w:rFonts w:ascii="Times New Roman" w:hAnsi="Times New Roman" w:cs="Times New Roman"/>
              </w:rPr>
              <w:lastRenderedPageBreak/>
              <w:t>проверку</w:t>
            </w:r>
          </w:p>
        </w:tc>
      </w:tr>
      <w:tr w:rsidR="00EC681C" w:rsidRPr="00EC681C" w14:paraId="16A96F46" w14:textId="77777777">
        <w:tc>
          <w:tcPr>
            <w:tcW w:w="510" w:type="dxa"/>
          </w:tcPr>
          <w:p w14:paraId="3BFDDF9B"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lastRenderedPageBreak/>
              <w:t>6.</w:t>
            </w:r>
          </w:p>
        </w:tc>
        <w:tc>
          <w:tcPr>
            <w:tcW w:w="5613" w:type="dxa"/>
          </w:tcPr>
          <w:p w14:paraId="15781773"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Количество проведенных с участием народного дружинника встреч с населением, бесед в общеобразовательных организациях в целях распространения правовых знаний, разъяснения норм поведения в общественных местах, привлечения граждан к участию в охране общественного порядка</w:t>
            </w:r>
          </w:p>
        </w:tc>
        <w:tc>
          <w:tcPr>
            <w:tcW w:w="2948" w:type="dxa"/>
          </w:tcPr>
          <w:p w14:paraId="3B285DF6"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3 балла за каждую проведенную с участием народного дружинника встречу с населением, беседу</w:t>
            </w:r>
          </w:p>
        </w:tc>
      </w:tr>
      <w:tr w:rsidR="006B290F" w:rsidRPr="00EC681C" w14:paraId="12700B73" w14:textId="77777777">
        <w:tc>
          <w:tcPr>
            <w:tcW w:w="510" w:type="dxa"/>
          </w:tcPr>
          <w:p w14:paraId="7D1EA026"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7.</w:t>
            </w:r>
          </w:p>
        </w:tc>
        <w:tc>
          <w:tcPr>
            <w:tcW w:w="5613" w:type="dxa"/>
          </w:tcPr>
          <w:p w14:paraId="1AF2DC33"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Дополнительная информация: фото- и видеоматериалы о деятельности народного дружинника; публикации в средствах массовой информации о деятельности народного дружинника; отзывы граждан и должностных лиц о деятельности народного дружинника; презентации, иллюстративные материалы, освещающие деятельность народного дружинника</w:t>
            </w:r>
          </w:p>
        </w:tc>
        <w:tc>
          <w:tcPr>
            <w:tcW w:w="2948" w:type="dxa"/>
          </w:tcPr>
          <w:p w14:paraId="71F656E2" w14:textId="77777777" w:rsidR="006B290F" w:rsidRPr="00EC681C" w:rsidRDefault="006B290F">
            <w:pPr>
              <w:pStyle w:val="ConsPlusNormal"/>
              <w:jc w:val="both"/>
              <w:rPr>
                <w:rFonts w:ascii="Times New Roman" w:hAnsi="Times New Roman" w:cs="Times New Roman"/>
              </w:rPr>
            </w:pPr>
            <w:r w:rsidRPr="00EC681C">
              <w:rPr>
                <w:rFonts w:ascii="Times New Roman" w:hAnsi="Times New Roman" w:cs="Times New Roman"/>
              </w:rPr>
              <w:t>не более 15 баллов по решению конкурсной комиссии</w:t>
            </w:r>
          </w:p>
        </w:tc>
      </w:tr>
    </w:tbl>
    <w:p w14:paraId="6F73EB41" w14:textId="77777777" w:rsidR="006B290F" w:rsidRPr="00EC681C" w:rsidRDefault="006B290F">
      <w:pPr>
        <w:pStyle w:val="ConsPlusNormal"/>
        <w:jc w:val="both"/>
        <w:rPr>
          <w:rFonts w:ascii="Times New Roman" w:hAnsi="Times New Roman" w:cs="Times New Roman"/>
        </w:rPr>
      </w:pPr>
    </w:p>
    <w:p w14:paraId="3B3F0F6F" w14:textId="77777777" w:rsidR="006B290F" w:rsidRPr="00EC681C" w:rsidRDefault="006B290F">
      <w:pPr>
        <w:pStyle w:val="ConsPlusNormal"/>
        <w:jc w:val="both"/>
        <w:rPr>
          <w:rFonts w:ascii="Times New Roman" w:hAnsi="Times New Roman" w:cs="Times New Roman"/>
        </w:rPr>
      </w:pPr>
    </w:p>
    <w:p w14:paraId="16E125CA" w14:textId="77777777" w:rsidR="006B290F" w:rsidRPr="00EC681C" w:rsidRDefault="006B290F">
      <w:pPr>
        <w:pStyle w:val="ConsPlusNormal"/>
        <w:jc w:val="both"/>
        <w:rPr>
          <w:rFonts w:ascii="Times New Roman" w:hAnsi="Times New Roman" w:cs="Times New Roman"/>
        </w:rPr>
      </w:pPr>
    </w:p>
    <w:p w14:paraId="56736F67" w14:textId="77777777" w:rsidR="006B290F" w:rsidRPr="00EC681C" w:rsidRDefault="006B290F">
      <w:pPr>
        <w:pStyle w:val="ConsPlusNormal"/>
        <w:jc w:val="right"/>
        <w:outlineLvl w:val="1"/>
        <w:rPr>
          <w:rFonts w:ascii="Times New Roman" w:hAnsi="Times New Roman" w:cs="Times New Roman"/>
        </w:rPr>
      </w:pPr>
      <w:r w:rsidRPr="00EC681C">
        <w:rPr>
          <w:rFonts w:ascii="Times New Roman" w:hAnsi="Times New Roman" w:cs="Times New Roman"/>
        </w:rPr>
        <w:t>Приложение N 6</w:t>
      </w:r>
    </w:p>
    <w:p w14:paraId="2585A507"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к Положению</w:t>
      </w:r>
    </w:p>
    <w:p w14:paraId="1318B285"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 порядке проведения ежегодного</w:t>
      </w:r>
    </w:p>
    <w:p w14:paraId="35855BE7"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областного конкурса "Лучший</w:t>
      </w:r>
    </w:p>
    <w:p w14:paraId="5823809D"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народный дружинник"</w:t>
      </w:r>
    </w:p>
    <w:p w14:paraId="6509DCC0" w14:textId="77777777" w:rsidR="006B290F" w:rsidRPr="00EC681C" w:rsidRDefault="006B290F">
      <w:pPr>
        <w:pStyle w:val="ConsPlusNormal"/>
        <w:jc w:val="both"/>
        <w:rPr>
          <w:rFonts w:ascii="Times New Roman" w:hAnsi="Times New Roman" w:cs="Times New Roman"/>
        </w:rPr>
      </w:pPr>
    </w:p>
    <w:p w14:paraId="4666AA29" w14:textId="77777777" w:rsidR="006B290F" w:rsidRPr="00EC681C" w:rsidRDefault="006B290F">
      <w:pPr>
        <w:pStyle w:val="ConsPlusNormal"/>
        <w:jc w:val="right"/>
        <w:rPr>
          <w:rFonts w:ascii="Times New Roman" w:hAnsi="Times New Roman" w:cs="Times New Roman"/>
        </w:rPr>
      </w:pPr>
      <w:r w:rsidRPr="00EC681C">
        <w:rPr>
          <w:rFonts w:ascii="Times New Roman" w:hAnsi="Times New Roman" w:cs="Times New Roman"/>
        </w:rPr>
        <w:t>Образец</w:t>
      </w:r>
    </w:p>
    <w:p w14:paraId="6B9ABCC3" w14:textId="77777777" w:rsidR="006B290F" w:rsidRPr="00EC681C" w:rsidRDefault="006B290F">
      <w:pPr>
        <w:pStyle w:val="ConsPlusNormal"/>
        <w:jc w:val="both"/>
        <w:rPr>
          <w:rFonts w:ascii="Times New Roman" w:hAnsi="Times New Roman" w:cs="Times New Roman"/>
        </w:rPr>
      </w:pPr>
    </w:p>
    <w:p w14:paraId="2A4864D3" w14:textId="77777777" w:rsidR="006B290F" w:rsidRPr="00EC681C" w:rsidRDefault="006B290F">
      <w:pPr>
        <w:pStyle w:val="ConsPlusNormal"/>
        <w:jc w:val="center"/>
        <w:rPr>
          <w:rFonts w:ascii="Times New Roman" w:hAnsi="Times New Roman" w:cs="Times New Roman"/>
        </w:rPr>
      </w:pPr>
      <w:r w:rsidRPr="00EC681C">
        <w:rPr>
          <w:rFonts w:ascii="Times New Roman" w:hAnsi="Times New Roman" w:cs="Times New Roman"/>
        </w:rPr>
        <w:t>ДИПЛОМ</w:t>
      </w:r>
    </w:p>
    <w:p w14:paraId="3650C05B" w14:textId="77777777" w:rsidR="006B290F" w:rsidRPr="00EC681C" w:rsidRDefault="006B290F">
      <w:pPr>
        <w:pStyle w:val="ConsPlusNormal"/>
        <w:jc w:val="both"/>
        <w:rPr>
          <w:rFonts w:ascii="Times New Roman" w:hAnsi="Times New Roman" w:cs="Times New Roman"/>
        </w:rPr>
      </w:pPr>
    </w:p>
    <w:p w14:paraId="52F02465" w14:textId="77777777" w:rsidR="006B290F" w:rsidRPr="00EC681C" w:rsidRDefault="006B290F">
      <w:pPr>
        <w:pStyle w:val="ConsPlusNormal"/>
        <w:ind w:firstLine="540"/>
        <w:jc w:val="both"/>
        <w:rPr>
          <w:rFonts w:ascii="Times New Roman" w:hAnsi="Times New Roman" w:cs="Times New Roman"/>
        </w:rPr>
      </w:pPr>
      <w:r w:rsidRPr="00EC681C">
        <w:rPr>
          <w:rFonts w:ascii="Times New Roman" w:hAnsi="Times New Roman" w:cs="Times New Roman"/>
        </w:rPr>
        <w:t xml:space="preserve">Утратил силу. - </w:t>
      </w:r>
      <w:hyperlink r:id="rId56">
        <w:r w:rsidRPr="00EC681C">
          <w:rPr>
            <w:rFonts w:ascii="Times New Roman" w:hAnsi="Times New Roman" w:cs="Times New Roman"/>
          </w:rPr>
          <w:t>Распоряжение</w:t>
        </w:r>
      </w:hyperlink>
      <w:r w:rsidRPr="00EC681C">
        <w:rPr>
          <w:rFonts w:ascii="Times New Roman" w:hAnsi="Times New Roman" w:cs="Times New Roman"/>
        </w:rPr>
        <w:t xml:space="preserve"> Администрации Смоленской области от 07.08.2019 N 1323-р/адм.</w:t>
      </w:r>
    </w:p>
    <w:p w14:paraId="61B11F84" w14:textId="77777777" w:rsidR="006B290F" w:rsidRPr="00EC681C" w:rsidRDefault="006B290F">
      <w:pPr>
        <w:pStyle w:val="ConsPlusNormal"/>
        <w:jc w:val="both"/>
        <w:rPr>
          <w:rFonts w:ascii="Times New Roman" w:hAnsi="Times New Roman" w:cs="Times New Roman"/>
        </w:rPr>
      </w:pPr>
    </w:p>
    <w:p w14:paraId="6312E936" w14:textId="77777777" w:rsidR="006B290F" w:rsidRPr="00EC681C" w:rsidRDefault="006B290F">
      <w:pPr>
        <w:pStyle w:val="ConsPlusNormal"/>
        <w:jc w:val="both"/>
        <w:rPr>
          <w:rFonts w:ascii="Times New Roman" w:hAnsi="Times New Roman" w:cs="Times New Roman"/>
        </w:rPr>
      </w:pPr>
    </w:p>
    <w:p w14:paraId="6789A9C9" w14:textId="77777777" w:rsidR="006B290F" w:rsidRPr="00EC681C" w:rsidRDefault="006B290F">
      <w:pPr>
        <w:pStyle w:val="ConsPlusNormal"/>
        <w:pBdr>
          <w:bottom w:val="single" w:sz="6" w:space="0" w:color="auto"/>
        </w:pBdr>
        <w:spacing w:before="100" w:after="100"/>
        <w:jc w:val="both"/>
        <w:rPr>
          <w:rFonts w:ascii="Times New Roman" w:hAnsi="Times New Roman" w:cs="Times New Roman"/>
          <w:sz w:val="2"/>
          <w:szCs w:val="2"/>
        </w:rPr>
      </w:pPr>
    </w:p>
    <w:p w14:paraId="42774ECC" w14:textId="77777777" w:rsidR="00AB0972" w:rsidRPr="00EC681C" w:rsidRDefault="00AB0972">
      <w:pPr>
        <w:rPr>
          <w:rFonts w:ascii="Times New Roman" w:hAnsi="Times New Roman" w:cs="Times New Roman"/>
        </w:rPr>
      </w:pPr>
    </w:p>
    <w:sectPr w:rsidR="00AB0972" w:rsidRPr="00EC681C" w:rsidSect="004353B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0F"/>
    <w:rsid w:val="004353BA"/>
    <w:rsid w:val="00570F4D"/>
    <w:rsid w:val="006553D5"/>
    <w:rsid w:val="006B290F"/>
    <w:rsid w:val="00AB0972"/>
    <w:rsid w:val="00EC68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69D9F"/>
  <w15:chartTrackingRefBased/>
  <w15:docId w15:val="{E1C57129-EF31-4F29-A0D7-02D711148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29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B29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B290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B290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B290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B290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B290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B290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B290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290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B290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B290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B290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B290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B290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B290F"/>
    <w:rPr>
      <w:rFonts w:eastAsiaTheme="majorEastAsia" w:cstheme="majorBidi"/>
      <w:color w:val="595959" w:themeColor="text1" w:themeTint="A6"/>
    </w:rPr>
  </w:style>
  <w:style w:type="character" w:customStyle="1" w:styleId="80">
    <w:name w:val="Заголовок 8 Знак"/>
    <w:basedOn w:val="a0"/>
    <w:link w:val="8"/>
    <w:uiPriority w:val="9"/>
    <w:semiHidden/>
    <w:rsid w:val="006B290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B290F"/>
    <w:rPr>
      <w:rFonts w:eastAsiaTheme="majorEastAsia" w:cstheme="majorBidi"/>
      <w:color w:val="272727" w:themeColor="text1" w:themeTint="D8"/>
    </w:rPr>
  </w:style>
  <w:style w:type="paragraph" w:styleId="a3">
    <w:name w:val="Title"/>
    <w:basedOn w:val="a"/>
    <w:next w:val="a"/>
    <w:link w:val="a4"/>
    <w:uiPriority w:val="10"/>
    <w:qFormat/>
    <w:rsid w:val="006B29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B29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90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B290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B290F"/>
    <w:pPr>
      <w:spacing w:before="160"/>
      <w:jc w:val="center"/>
    </w:pPr>
    <w:rPr>
      <w:i/>
      <w:iCs/>
      <w:color w:val="404040" w:themeColor="text1" w:themeTint="BF"/>
    </w:rPr>
  </w:style>
  <w:style w:type="character" w:customStyle="1" w:styleId="22">
    <w:name w:val="Цитата 2 Знак"/>
    <w:basedOn w:val="a0"/>
    <w:link w:val="21"/>
    <w:uiPriority w:val="29"/>
    <w:rsid w:val="006B290F"/>
    <w:rPr>
      <w:i/>
      <w:iCs/>
      <w:color w:val="404040" w:themeColor="text1" w:themeTint="BF"/>
    </w:rPr>
  </w:style>
  <w:style w:type="paragraph" w:styleId="a7">
    <w:name w:val="List Paragraph"/>
    <w:basedOn w:val="a"/>
    <w:uiPriority w:val="34"/>
    <w:qFormat/>
    <w:rsid w:val="006B290F"/>
    <w:pPr>
      <w:ind w:left="720"/>
      <w:contextualSpacing/>
    </w:pPr>
  </w:style>
  <w:style w:type="character" w:styleId="a8">
    <w:name w:val="Intense Emphasis"/>
    <w:basedOn w:val="a0"/>
    <w:uiPriority w:val="21"/>
    <w:qFormat/>
    <w:rsid w:val="006B290F"/>
    <w:rPr>
      <w:i/>
      <w:iCs/>
      <w:color w:val="0F4761" w:themeColor="accent1" w:themeShade="BF"/>
    </w:rPr>
  </w:style>
  <w:style w:type="paragraph" w:styleId="a9">
    <w:name w:val="Intense Quote"/>
    <w:basedOn w:val="a"/>
    <w:next w:val="a"/>
    <w:link w:val="aa"/>
    <w:uiPriority w:val="30"/>
    <w:qFormat/>
    <w:rsid w:val="006B29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B290F"/>
    <w:rPr>
      <w:i/>
      <w:iCs/>
      <w:color w:val="0F4761" w:themeColor="accent1" w:themeShade="BF"/>
    </w:rPr>
  </w:style>
  <w:style w:type="character" w:styleId="ab">
    <w:name w:val="Intense Reference"/>
    <w:basedOn w:val="a0"/>
    <w:uiPriority w:val="32"/>
    <w:qFormat/>
    <w:rsid w:val="006B290F"/>
    <w:rPr>
      <w:b/>
      <w:bCs/>
      <w:smallCaps/>
      <w:color w:val="0F4761" w:themeColor="accent1" w:themeShade="BF"/>
      <w:spacing w:val="5"/>
    </w:rPr>
  </w:style>
  <w:style w:type="paragraph" w:customStyle="1" w:styleId="ConsPlusNormal">
    <w:name w:val="ConsPlusNormal"/>
    <w:rsid w:val="006B290F"/>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6B290F"/>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6B290F"/>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TitlePage">
    <w:name w:val="ConsPlusTitlePage"/>
    <w:rsid w:val="006B290F"/>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148485&amp;dst=100006" TargetMode="External"/><Relationship Id="rId18" Type="http://schemas.openxmlformats.org/officeDocument/2006/relationships/hyperlink" Target="https://login.consultant.ru/link/?req=doc&amp;base=RLAW376&amp;n=129718&amp;dst=100005" TargetMode="External"/><Relationship Id="rId26" Type="http://schemas.openxmlformats.org/officeDocument/2006/relationships/hyperlink" Target="https://login.consultant.ru/link/?req=doc&amp;base=RLAW376&amp;n=148485&amp;dst=100020" TargetMode="External"/><Relationship Id="rId39" Type="http://schemas.openxmlformats.org/officeDocument/2006/relationships/hyperlink" Target="https://login.consultant.ru/link/?req=doc&amp;base=RLAW376&amp;n=107810&amp;dst=100032" TargetMode="External"/><Relationship Id="rId21" Type="http://schemas.openxmlformats.org/officeDocument/2006/relationships/hyperlink" Target="https://login.consultant.ru/link/?req=doc&amp;base=RLAW376&amp;n=148485&amp;dst=100014" TargetMode="External"/><Relationship Id="rId34" Type="http://schemas.openxmlformats.org/officeDocument/2006/relationships/hyperlink" Target="https://login.consultant.ru/link/?req=doc&amp;base=RLAW376&amp;n=107810&amp;dst=100028" TargetMode="External"/><Relationship Id="rId42" Type="http://schemas.openxmlformats.org/officeDocument/2006/relationships/hyperlink" Target="https://login.consultant.ru/link/?req=doc&amp;base=RLAW376&amp;n=107810&amp;dst=100036" TargetMode="External"/><Relationship Id="rId47" Type="http://schemas.openxmlformats.org/officeDocument/2006/relationships/hyperlink" Target="https://login.consultant.ru/link/?req=doc&amp;base=RLAW376&amp;n=157117&amp;dst=100004" TargetMode="External"/><Relationship Id="rId50" Type="http://schemas.openxmlformats.org/officeDocument/2006/relationships/hyperlink" Target="https://login.consultant.ru/link/?req=doc&amp;base=RLAW376&amp;n=148485&amp;dst=100029" TargetMode="External"/><Relationship Id="rId55" Type="http://schemas.openxmlformats.org/officeDocument/2006/relationships/hyperlink" Target="https://login.consultant.ru/link/?req=doc&amp;base=LAW&amp;n=500304" TargetMode="External"/><Relationship Id="rId7" Type="http://schemas.openxmlformats.org/officeDocument/2006/relationships/hyperlink" Target="https://login.consultant.ru/link/?req=doc&amp;base=RLAW376&amp;n=157117&amp;dst=100004" TargetMode="External"/><Relationship Id="rId2" Type="http://schemas.openxmlformats.org/officeDocument/2006/relationships/settings" Target="settings.xml"/><Relationship Id="rId16" Type="http://schemas.openxmlformats.org/officeDocument/2006/relationships/hyperlink" Target="https://login.consultant.ru/link/?req=doc&amp;base=RLAW376&amp;n=148485&amp;dst=100008" TargetMode="External"/><Relationship Id="rId29" Type="http://schemas.openxmlformats.org/officeDocument/2006/relationships/hyperlink" Target="https://login.consultant.ru/link/?req=doc&amp;base=RLAW376&amp;n=107810&amp;dst=100022" TargetMode="External"/><Relationship Id="rId11" Type="http://schemas.openxmlformats.org/officeDocument/2006/relationships/hyperlink" Target="https://login.consultant.ru/link/?req=doc&amp;base=RLAW376&amp;n=157117&amp;dst=100004" TargetMode="External"/><Relationship Id="rId24" Type="http://schemas.openxmlformats.org/officeDocument/2006/relationships/hyperlink" Target="https://login.consultant.ru/link/?req=doc&amp;base=RLAW376&amp;n=148485&amp;dst=100018" TargetMode="External"/><Relationship Id="rId32" Type="http://schemas.openxmlformats.org/officeDocument/2006/relationships/hyperlink" Target="https://login.consultant.ru/link/?req=doc&amp;base=RLAW376&amp;n=129718&amp;dst=100020" TargetMode="External"/><Relationship Id="rId37" Type="http://schemas.openxmlformats.org/officeDocument/2006/relationships/hyperlink" Target="https://login.consultant.ru/link/?req=doc&amp;base=RLAW376&amp;n=148485&amp;dst=100024" TargetMode="External"/><Relationship Id="rId40" Type="http://schemas.openxmlformats.org/officeDocument/2006/relationships/hyperlink" Target="https://login.consultant.ru/link/?req=doc&amp;base=RLAW376&amp;n=107810&amp;dst=100033" TargetMode="External"/><Relationship Id="rId45" Type="http://schemas.openxmlformats.org/officeDocument/2006/relationships/hyperlink" Target="https://login.consultant.ru/link/?req=doc&amp;base=RLAW376&amp;n=148485&amp;dst=100028" TargetMode="External"/><Relationship Id="rId53" Type="http://schemas.openxmlformats.org/officeDocument/2006/relationships/hyperlink" Target="https://login.consultant.ru/link/?req=doc&amp;base=RLAW376&amp;n=107810&amp;dst=100074" TargetMode="External"/><Relationship Id="rId58" Type="http://schemas.openxmlformats.org/officeDocument/2006/relationships/theme" Target="theme/theme1.xml"/><Relationship Id="rId5" Type="http://schemas.openxmlformats.org/officeDocument/2006/relationships/hyperlink" Target="https://login.consultant.ru/link/?req=doc&amp;base=RLAW376&amp;n=129718&amp;dst=100004" TargetMode="External"/><Relationship Id="rId19" Type="http://schemas.openxmlformats.org/officeDocument/2006/relationships/hyperlink" Target="https://login.consultant.ru/link/?req=doc&amp;base=RLAW376&amp;n=148485&amp;dst=100009" TargetMode="External"/><Relationship Id="rId4" Type="http://schemas.openxmlformats.org/officeDocument/2006/relationships/hyperlink" Target="https://login.consultant.ru/link/?req=doc&amp;base=RLAW376&amp;n=107810&amp;dst=100004" TargetMode="External"/><Relationship Id="rId9" Type="http://schemas.openxmlformats.org/officeDocument/2006/relationships/hyperlink" Target="https://login.consultant.ru/link/?req=doc&amp;base=RLAW376&amp;n=129718&amp;dst=100004" TargetMode="External"/><Relationship Id="rId14" Type="http://schemas.openxmlformats.org/officeDocument/2006/relationships/hyperlink" Target="https://login.consultant.ru/link/?req=doc&amp;base=RLAW376&amp;n=107810&amp;dst=100009" TargetMode="External"/><Relationship Id="rId22" Type="http://schemas.openxmlformats.org/officeDocument/2006/relationships/hyperlink" Target="https://login.consultant.ru/link/?req=doc&amp;base=RLAW376&amp;n=148485&amp;dst=100015" TargetMode="External"/><Relationship Id="rId27" Type="http://schemas.openxmlformats.org/officeDocument/2006/relationships/hyperlink" Target="https://login.consultant.ru/link/?req=doc&amp;base=RLAW376&amp;n=107810&amp;dst=100020" TargetMode="External"/><Relationship Id="rId30" Type="http://schemas.openxmlformats.org/officeDocument/2006/relationships/hyperlink" Target="https://login.consultant.ru/link/?req=doc&amp;base=RLAW376&amp;n=107810&amp;dst=100023" TargetMode="External"/><Relationship Id="rId35" Type="http://schemas.openxmlformats.org/officeDocument/2006/relationships/hyperlink" Target="https://login.consultant.ru/link/?req=doc&amp;base=RLAW376&amp;n=107810&amp;dst=100029" TargetMode="External"/><Relationship Id="rId43" Type="http://schemas.openxmlformats.org/officeDocument/2006/relationships/hyperlink" Target="https://login.consultant.ru/link/?req=doc&amp;base=RLAW376&amp;n=148485&amp;dst=100027" TargetMode="External"/><Relationship Id="rId48" Type="http://schemas.openxmlformats.org/officeDocument/2006/relationships/hyperlink" Target="https://login.consultant.ru/link/?req=doc&amp;base=LAW&amp;n=509581" TargetMode="External"/><Relationship Id="rId56" Type="http://schemas.openxmlformats.org/officeDocument/2006/relationships/hyperlink" Target="https://login.consultant.ru/link/?req=doc&amp;base=RLAW376&amp;n=107810&amp;dst=100038" TargetMode="External"/><Relationship Id="rId8" Type="http://schemas.openxmlformats.org/officeDocument/2006/relationships/hyperlink" Target="https://login.consultant.ru/link/?req=doc&amp;base=RLAW376&amp;n=107810&amp;dst=100004" TargetMode="External"/><Relationship Id="rId51" Type="http://schemas.openxmlformats.org/officeDocument/2006/relationships/hyperlink" Target="https://login.consultant.ru/link/?req=doc&amp;base=LAW&amp;n=499769" TargetMode="External"/><Relationship Id="rId3" Type="http://schemas.openxmlformats.org/officeDocument/2006/relationships/webSettings" Target="webSettings.xml"/><Relationship Id="rId12" Type="http://schemas.openxmlformats.org/officeDocument/2006/relationships/hyperlink" Target="https://login.consultant.ru/link/?req=doc&amp;base=RLAW376&amp;n=107810&amp;dst=100006" TargetMode="External"/><Relationship Id="rId17" Type="http://schemas.openxmlformats.org/officeDocument/2006/relationships/hyperlink" Target="https://login.consultant.ru/link/?req=doc&amp;base=RLAW376&amp;n=107810&amp;dst=100011" TargetMode="External"/><Relationship Id="rId25" Type="http://schemas.openxmlformats.org/officeDocument/2006/relationships/hyperlink" Target="https://login.consultant.ru/link/?req=doc&amp;base=RLAW376&amp;n=107810&amp;dst=100019" TargetMode="External"/><Relationship Id="rId33" Type="http://schemas.openxmlformats.org/officeDocument/2006/relationships/hyperlink" Target="https://login.consultant.ru/link/?req=doc&amp;base=RLAW376&amp;n=107810&amp;dst=100026" TargetMode="External"/><Relationship Id="rId38" Type="http://schemas.openxmlformats.org/officeDocument/2006/relationships/hyperlink" Target="https://login.consultant.ru/link/?req=doc&amp;base=RLAW376&amp;n=148485&amp;dst=100025" TargetMode="External"/><Relationship Id="rId46" Type="http://schemas.openxmlformats.org/officeDocument/2006/relationships/hyperlink" Target="https://login.consultant.ru/link/?req=doc&amp;base=RLAW376&amp;n=148485&amp;dst=100028" TargetMode="External"/><Relationship Id="rId20" Type="http://schemas.openxmlformats.org/officeDocument/2006/relationships/hyperlink" Target="https://login.consultant.ru/link/?req=doc&amp;base=RLAW376&amp;n=148485&amp;dst=100011" TargetMode="External"/><Relationship Id="rId41" Type="http://schemas.openxmlformats.org/officeDocument/2006/relationships/hyperlink" Target="https://login.consultant.ru/link/?req=doc&amp;base=RLAW376&amp;n=107810&amp;dst=100035" TargetMode="External"/><Relationship Id="rId54" Type="http://schemas.openxmlformats.org/officeDocument/2006/relationships/hyperlink" Target="https://login.consultant.ru/link/?req=doc&amp;base=LAW&amp;n=509581" TargetMode="External"/><Relationship Id="rId1" Type="http://schemas.openxmlformats.org/officeDocument/2006/relationships/styles" Target="styles.xml"/><Relationship Id="rId6" Type="http://schemas.openxmlformats.org/officeDocument/2006/relationships/hyperlink" Target="https://login.consultant.ru/link/?req=doc&amp;base=RLAW376&amp;n=148485&amp;dst=100004" TargetMode="External"/><Relationship Id="rId15" Type="http://schemas.openxmlformats.org/officeDocument/2006/relationships/hyperlink" Target="https://login.consultant.ru/link/?req=doc&amp;base=RLAW376&amp;n=107810&amp;dst=100010" TargetMode="External"/><Relationship Id="rId23" Type="http://schemas.openxmlformats.org/officeDocument/2006/relationships/hyperlink" Target="https://login.consultant.ru/link/?req=doc&amp;base=RLAW376&amp;n=148485&amp;dst=100017" TargetMode="External"/><Relationship Id="rId28" Type="http://schemas.openxmlformats.org/officeDocument/2006/relationships/hyperlink" Target="https://login.consultant.ru/link/?req=doc&amp;base=RLAW376&amp;n=148485&amp;dst=100021" TargetMode="External"/><Relationship Id="rId36" Type="http://schemas.openxmlformats.org/officeDocument/2006/relationships/hyperlink" Target="https://login.consultant.ru/link/?req=doc&amp;base=RLAW376&amp;n=107810&amp;dst=100030" TargetMode="External"/><Relationship Id="rId49" Type="http://schemas.openxmlformats.org/officeDocument/2006/relationships/hyperlink" Target="https://login.consultant.ru/link/?req=doc&amp;base=LAW&amp;n=500304" TargetMode="External"/><Relationship Id="rId57" Type="http://schemas.openxmlformats.org/officeDocument/2006/relationships/fontTable" Target="fontTable.xml"/><Relationship Id="rId10" Type="http://schemas.openxmlformats.org/officeDocument/2006/relationships/hyperlink" Target="https://login.consultant.ru/link/?req=doc&amp;base=RLAW376&amp;n=148485&amp;dst=100004" TargetMode="External"/><Relationship Id="rId31" Type="http://schemas.openxmlformats.org/officeDocument/2006/relationships/hyperlink" Target="https://login.consultant.ru/link/?req=doc&amp;base=RLAW376&amp;n=148485&amp;dst=100022" TargetMode="External"/><Relationship Id="rId44" Type="http://schemas.openxmlformats.org/officeDocument/2006/relationships/hyperlink" Target="https://login.consultant.ru/link/?req=doc&amp;base=RLAW376&amp;n=107810&amp;dst=100037" TargetMode="External"/><Relationship Id="rId52" Type="http://schemas.openxmlformats.org/officeDocument/2006/relationships/hyperlink" Target="https://login.consultant.ru/link/?req=doc&amp;base=LAW&amp;n=499769&amp;dst=1001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12</Pages>
  <Words>4455</Words>
  <Characters>25397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Казакова Наталья Михайловна</dc:creator>
  <cp:keywords/>
  <dc:description/>
  <cp:lastModifiedBy>Казакова Наталья Михайловна</cp:lastModifiedBy>
  <cp:revision>2</cp:revision>
  <dcterms:created xsi:type="dcterms:W3CDTF">2025-10-21T13:08:00Z</dcterms:created>
  <dcterms:modified xsi:type="dcterms:W3CDTF">2025-10-21T13:22:00Z</dcterms:modified>
</cp:coreProperties>
</file>